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16C1F" w:rsidRPr="00916C1F" w:rsidTr="00916C1F">
        <w:tc>
          <w:tcPr>
            <w:tcW w:w="9570" w:type="dxa"/>
            <w:gridSpan w:val="2"/>
          </w:tcPr>
          <w:p w:rsidR="00916C1F" w:rsidRPr="00916C1F" w:rsidRDefault="00D8782D" w:rsidP="00916C1F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4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C1F" w:rsidRDefault="00916C1F" w:rsidP="00916C1F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916C1F" w:rsidRPr="00916C1F" w:rsidRDefault="00916C1F" w:rsidP="00916C1F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916C1F" w:rsidRPr="00916C1F" w:rsidRDefault="00916C1F" w:rsidP="00916C1F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916C1F" w:rsidRPr="00916C1F" w:rsidRDefault="00916C1F" w:rsidP="00916C1F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916C1F">
              <w:rPr>
                <w:rFonts w:ascii="Arial" w:eastAsia="BatangChe" w:hAnsi="Arial" w:cs="Arial"/>
                <w:b/>
                <w:color w:val="000000"/>
                <w:lang w:eastAsia="en-US"/>
              </w:rPr>
              <w:t>Тульская область</w:t>
            </w:r>
          </w:p>
        </w:tc>
      </w:tr>
      <w:tr w:rsidR="00916C1F" w:rsidRPr="00916C1F" w:rsidTr="00916C1F">
        <w:tc>
          <w:tcPr>
            <w:tcW w:w="9570" w:type="dxa"/>
            <w:gridSpan w:val="2"/>
            <w:hideMark/>
          </w:tcPr>
          <w:p w:rsidR="00916C1F" w:rsidRPr="00916C1F" w:rsidRDefault="00916C1F" w:rsidP="0091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916C1F">
              <w:rPr>
                <w:rFonts w:ascii="Arial" w:eastAsia="BatangChe" w:hAnsi="Arial" w:cs="Arial"/>
                <w:b/>
                <w:color w:val="000000"/>
                <w:lang w:eastAsia="en-US"/>
              </w:rPr>
              <w:t>Муниципальное образование Каменский район</w:t>
            </w:r>
          </w:p>
        </w:tc>
      </w:tr>
      <w:tr w:rsidR="00916C1F" w:rsidRPr="00916C1F" w:rsidTr="00916C1F">
        <w:tc>
          <w:tcPr>
            <w:tcW w:w="9570" w:type="dxa"/>
            <w:gridSpan w:val="2"/>
          </w:tcPr>
          <w:p w:rsidR="00916C1F" w:rsidRPr="00916C1F" w:rsidRDefault="00916C1F" w:rsidP="00916C1F">
            <w:pPr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916C1F">
              <w:rPr>
                <w:rFonts w:ascii="Arial" w:eastAsia="BatangChe" w:hAnsi="Arial" w:cs="Arial"/>
                <w:b/>
                <w:color w:val="000000"/>
                <w:lang w:eastAsia="en-US"/>
              </w:rPr>
              <w:t>Администрация</w:t>
            </w:r>
          </w:p>
          <w:p w:rsidR="00916C1F" w:rsidRPr="00916C1F" w:rsidRDefault="00916C1F" w:rsidP="00916C1F">
            <w:pPr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916C1F" w:rsidRPr="00916C1F" w:rsidRDefault="00916C1F" w:rsidP="00916C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</w:p>
        </w:tc>
      </w:tr>
      <w:tr w:rsidR="00916C1F" w:rsidRPr="00916C1F" w:rsidTr="00916C1F">
        <w:tc>
          <w:tcPr>
            <w:tcW w:w="9570" w:type="dxa"/>
            <w:gridSpan w:val="2"/>
            <w:hideMark/>
          </w:tcPr>
          <w:p w:rsidR="00916C1F" w:rsidRPr="00916C1F" w:rsidRDefault="00916C1F" w:rsidP="0091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916C1F">
              <w:rPr>
                <w:rFonts w:ascii="Arial" w:eastAsia="BatangChe" w:hAnsi="Arial" w:cs="Arial"/>
                <w:b/>
                <w:color w:val="000000"/>
                <w:lang w:eastAsia="en-US"/>
              </w:rPr>
              <w:t>Постановление</w:t>
            </w:r>
          </w:p>
        </w:tc>
      </w:tr>
      <w:tr w:rsidR="00916C1F" w:rsidRPr="00916C1F" w:rsidTr="00916C1F">
        <w:tc>
          <w:tcPr>
            <w:tcW w:w="9570" w:type="dxa"/>
            <w:gridSpan w:val="2"/>
          </w:tcPr>
          <w:p w:rsidR="00916C1F" w:rsidRPr="00916C1F" w:rsidRDefault="00916C1F" w:rsidP="00916C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</w:p>
        </w:tc>
      </w:tr>
      <w:tr w:rsidR="00916C1F" w:rsidRPr="00916C1F" w:rsidTr="00916C1F">
        <w:tc>
          <w:tcPr>
            <w:tcW w:w="4785" w:type="dxa"/>
            <w:hideMark/>
          </w:tcPr>
          <w:p w:rsidR="00916C1F" w:rsidRPr="00916C1F" w:rsidRDefault="00916C1F" w:rsidP="00916C1F">
            <w:pPr>
              <w:overflowPunct w:val="0"/>
              <w:ind w:right="-1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en-US" w:bidi="ru-RU"/>
              </w:rPr>
            </w:pPr>
            <w:r w:rsidRPr="00916C1F">
              <w:rPr>
                <w:rFonts w:ascii="Arial" w:eastAsia="BatangChe" w:hAnsi="Arial" w:cs="Arial"/>
                <w:b/>
                <w:lang w:eastAsia="en-US"/>
              </w:rPr>
              <w:t>от 14 января 2022 г.</w:t>
            </w:r>
          </w:p>
        </w:tc>
        <w:tc>
          <w:tcPr>
            <w:tcW w:w="4785" w:type="dxa"/>
            <w:hideMark/>
          </w:tcPr>
          <w:p w:rsidR="00916C1F" w:rsidRPr="00916C1F" w:rsidRDefault="00916C1F" w:rsidP="00916C1F">
            <w:pPr>
              <w:overflowPunct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en-US" w:bidi="ru-RU"/>
              </w:rPr>
            </w:pPr>
            <w:r w:rsidRPr="00916C1F">
              <w:rPr>
                <w:rFonts w:ascii="Arial" w:eastAsia="BatangChe" w:hAnsi="Arial" w:cs="Arial"/>
                <w:b/>
                <w:lang w:eastAsia="en-US"/>
              </w:rPr>
              <w:t>№ 7</w:t>
            </w:r>
          </w:p>
        </w:tc>
      </w:tr>
    </w:tbl>
    <w:p w:rsidR="00916C1F" w:rsidRDefault="00916C1F" w:rsidP="00916C1F">
      <w:pPr>
        <w:shd w:val="clear" w:color="auto" w:fill="FFFFFF"/>
        <w:jc w:val="center"/>
        <w:outlineLvl w:val="1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16C1F" w:rsidRDefault="00916C1F" w:rsidP="00916C1F">
      <w:pPr>
        <w:shd w:val="clear" w:color="auto" w:fill="FFFFFF"/>
        <w:jc w:val="center"/>
        <w:outlineLvl w:val="1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16C1F" w:rsidRDefault="00DB6929" w:rsidP="00916C1F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  <w:sz w:val="32"/>
          <w:szCs w:val="32"/>
        </w:rPr>
      </w:pPr>
      <w:r w:rsidRPr="00795F96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</w:t>
      </w:r>
      <w:r w:rsidR="008F7F75" w:rsidRPr="00795F96">
        <w:rPr>
          <w:rFonts w:ascii="Arial" w:hAnsi="Arial" w:cs="Arial"/>
          <w:b/>
          <w:color w:val="010101"/>
          <w:sz w:val="32"/>
          <w:szCs w:val="32"/>
        </w:rPr>
        <w:t>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Каменский  район</w:t>
      </w:r>
    </w:p>
    <w:p w:rsidR="008F7F75" w:rsidRPr="00795F96" w:rsidRDefault="008F7F75" w:rsidP="00916C1F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  <w:sz w:val="32"/>
          <w:szCs w:val="32"/>
        </w:rPr>
      </w:pPr>
      <w:r w:rsidRPr="00795F96">
        <w:rPr>
          <w:rFonts w:ascii="Arial" w:hAnsi="Arial" w:cs="Arial"/>
          <w:b/>
          <w:color w:val="010101"/>
          <w:sz w:val="32"/>
          <w:szCs w:val="32"/>
        </w:rPr>
        <w:t>на 2022 год</w:t>
      </w:r>
    </w:p>
    <w:p w:rsidR="00A471B6" w:rsidRDefault="00A471B6" w:rsidP="00916C1F">
      <w:pPr>
        <w:tabs>
          <w:tab w:val="left" w:pos="667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916C1F" w:rsidRPr="00795F96" w:rsidRDefault="00916C1F" w:rsidP="00916C1F">
      <w:pPr>
        <w:tabs>
          <w:tab w:val="left" w:pos="667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DB6929" w:rsidRPr="00795F96" w:rsidRDefault="00DB6929" w:rsidP="00916C1F">
      <w:pPr>
        <w:ind w:firstLine="709"/>
        <w:jc w:val="both"/>
        <w:rPr>
          <w:rFonts w:ascii="Arial" w:hAnsi="Arial" w:cs="Arial"/>
        </w:rPr>
      </w:pPr>
      <w:proofErr w:type="gramStart"/>
      <w:r w:rsidRPr="00795F96">
        <w:rPr>
          <w:rFonts w:ascii="Arial" w:hAnsi="Arial" w:cs="Arial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795F96">
        <w:rPr>
          <w:rFonts w:ascii="Arial" w:hAnsi="Arial" w:cs="Arial"/>
        </w:rPr>
        <w:t xml:space="preserve"> Федерации», на основании </w:t>
      </w:r>
      <w:r w:rsidRPr="00795F96">
        <w:rPr>
          <w:rFonts w:ascii="Arial" w:hAnsi="Arial" w:cs="Arial"/>
          <w:color w:val="000000"/>
        </w:rPr>
        <w:t xml:space="preserve">Устава муниципального образования </w:t>
      </w:r>
      <w:r w:rsidR="00FC71F0" w:rsidRPr="00795F96">
        <w:rPr>
          <w:rFonts w:ascii="Arial" w:hAnsi="Arial" w:cs="Arial"/>
          <w:color w:val="000000"/>
        </w:rPr>
        <w:t>Каменский</w:t>
      </w:r>
      <w:r w:rsidRPr="00795F96">
        <w:rPr>
          <w:rFonts w:ascii="Arial" w:hAnsi="Arial" w:cs="Arial"/>
          <w:color w:val="000000"/>
        </w:rPr>
        <w:t xml:space="preserve"> район администрация муниципального образования </w:t>
      </w:r>
      <w:r w:rsidR="00FC71F0" w:rsidRPr="00795F96">
        <w:rPr>
          <w:rFonts w:ascii="Arial" w:hAnsi="Arial" w:cs="Arial"/>
          <w:color w:val="000000"/>
        </w:rPr>
        <w:t>Каменский</w:t>
      </w:r>
      <w:r w:rsidRPr="00795F96">
        <w:rPr>
          <w:rFonts w:ascii="Arial" w:hAnsi="Arial" w:cs="Arial"/>
          <w:color w:val="000000"/>
        </w:rPr>
        <w:t xml:space="preserve"> район </w:t>
      </w:r>
      <w:r w:rsidRPr="00795F96">
        <w:rPr>
          <w:rFonts w:ascii="Arial" w:hAnsi="Arial" w:cs="Arial"/>
        </w:rPr>
        <w:t xml:space="preserve">ПОСТАНОВЛЯЕТ: </w:t>
      </w:r>
    </w:p>
    <w:p w:rsidR="00DB6929" w:rsidRPr="00795F96" w:rsidRDefault="00DB6929" w:rsidP="00916C1F">
      <w:pPr>
        <w:ind w:firstLine="709"/>
        <w:jc w:val="both"/>
        <w:rPr>
          <w:rFonts w:ascii="Arial" w:hAnsi="Arial" w:cs="Arial"/>
        </w:rPr>
      </w:pPr>
      <w:r w:rsidRPr="00795F96">
        <w:rPr>
          <w:rFonts w:ascii="Arial" w:hAnsi="Arial" w:cs="Arial"/>
        </w:rPr>
        <w:t>1. Утвердить программ</w:t>
      </w:r>
      <w:r w:rsidR="003E6DA2" w:rsidRPr="00795F96">
        <w:rPr>
          <w:rFonts w:ascii="Arial" w:hAnsi="Arial" w:cs="Arial"/>
        </w:rPr>
        <w:t>у</w:t>
      </w:r>
      <w:r w:rsidRPr="00795F96">
        <w:rPr>
          <w:rFonts w:ascii="Arial" w:hAnsi="Arial" w:cs="Arial"/>
        </w:rPr>
        <w:t xml:space="preserve"> профилактики рисков причинения вреда (ущерба) охраняемым законом ценностям в рамках</w:t>
      </w:r>
      <w:r w:rsidR="008F7F75" w:rsidRPr="00795F96">
        <w:rPr>
          <w:rFonts w:ascii="Arial" w:hAnsi="Arial" w:cs="Arial"/>
        </w:rPr>
        <w:t xml:space="preserve"> </w:t>
      </w:r>
      <w:r w:rsidRPr="00795F96">
        <w:rPr>
          <w:rFonts w:ascii="Arial" w:hAnsi="Arial" w:cs="Arial"/>
        </w:rPr>
        <w:t>муниципального контроля на автотранспорте, городском наземном электрическом транспорте и в дорожном хозяйстве на 2022 год</w:t>
      </w:r>
      <w:r w:rsidR="00FD42C5" w:rsidRPr="00795F96">
        <w:rPr>
          <w:rFonts w:ascii="Arial" w:hAnsi="Arial" w:cs="Arial"/>
        </w:rPr>
        <w:t xml:space="preserve"> </w:t>
      </w:r>
      <w:r w:rsidR="00E951C4" w:rsidRPr="00795F96">
        <w:rPr>
          <w:rFonts w:ascii="Arial" w:hAnsi="Arial" w:cs="Arial"/>
        </w:rPr>
        <w:t>(приложение).</w:t>
      </w:r>
    </w:p>
    <w:p w:rsidR="00A471B6" w:rsidRPr="00795F96" w:rsidRDefault="00A471B6" w:rsidP="00916C1F">
      <w:pPr>
        <w:pStyle w:val="af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95F96">
        <w:rPr>
          <w:rFonts w:ascii="Arial" w:hAnsi="Arial" w:cs="Arial"/>
          <w:sz w:val="24"/>
          <w:szCs w:val="24"/>
        </w:rPr>
        <w:t xml:space="preserve">2. </w:t>
      </w:r>
      <w:r w:rsidR="003E664F" w:rsidRPr="00795F96">
        <w:rPr>
          <w:rFonts w:ascii="Arial" w:hAnsi="Arial" w:cs="Arial"/>
          <w:sz w:val="24"/>
          <w:szCs w:val="24"/>
          <w:lang w:val="ru-RU"/>
        </w:rPr>
        <w:t xml:space="preserve">Отделу по взаимодействию с ОМС и информатизации </w:t>
      </w:r>
      <w:r w:rsidRPr="00795F96">
        <w:rPr>
          <w:rFonts w:ascii="Arial" w:hAnsi="Arial" w:cs="Arial"/>
          <w:sz w:val="24"/>
          <w:szCs w:val="24"/>
        </w:rPr>
        <w:t>администрации муниципального образования Каменский район</w:t>
      </w:r>
      <w:r w:rsidRPr="00795F96">
        <w:rPr>
          <w:rFonts w:ascii="Arial" w:hAnsi="Arial" w:cs="Arial"/>
          <w:sz w:val="24"/>
          <w:szCs w:val="24"/>
          <w:lang w:val="ru-RU"/>
        </w:rPr>
        <w:t xml:space="preserve"> (</w:t>
      </w:r>
      <w:r w:rsidR="00215AC3" w:rsidRPr="00795F96">
        <w:rPr>
          <w:rFonts w:ascii="Arial" w:hAnsi="Arial" w:cs="Arial"/>
          <w:sz w:val="24"/>
          <w:szCs w:val="24"/>
          <w:lang w:val="ru-RU"/>
        </w:rPr>
        <w:t>Ртищевой О.</w:t>
      </w:r>
      <w:r w:rsidR="00C20A24" w:rsidRPr="00795F96">
        <w:rPr>
          <w:rFonts w:ascii="Arial" w:hAnsi="Arial" w:cs="Arial"/>
          <w:sz w:val="24"/>
          <w:szCs w:val="24"/>
          <w:lang w:val="ru-RU"/>
        </w:rPr>
        <w:t>Ю</w:t>
      </w:r>
      <w:r w:rsidR="00215AC3" w:rsidRPr="00795F96">
        <w:rPr>
          <w:rFonts w:ascii="Arial" w:hAnsi="Arial" w:cs="Arial"/>
          <w:sz w:val="24"/>
          <w:szCs w:val="24"/>
          <w:lang w:val="ru-RU"/>
        </w:rPr>
        <w:t>.)</w:t>
      </w:r>
      <w:r w:rsidRPr="00795F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5F96">
        <w:rPr>
          <w:rFonts w:ascii="Arial" w:hAnsi="Arial" w:cs="Arial"/>
          <w:sz w:val="24"/>
          <w:szCs w:val="24"/>
        </w:rPr>
        <w:t>разместить</w:t>
      </w:r>
      <w:proofErr w:type="gramEnd"/>
      <w:r w:rsidRPr="00795F9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A471B6" w:rsidRPr="00795F96" w:rsidRDefault="00A471B6" w:rsidP="00916C1F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  <w:r w:rsidRPr="00795F96">
        <w:rPr>
          <w:rFonts w:ascii="Arial" w:hAnsi="Arial" w:cs="Arial"/>
        </w:rPr>
        <w:t xml:space="preserve">3. Постановление вступает в силу со дня обнародования. </w:t>
      </w:r>
    </w:p>
    <w:p w:rsidR="00AC136C" w:rsidRPr="00795F96" w:rsidRDefault="00AC136C" w:rsidP="00916C1F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</w:p>
    <w:p w:rsidR="007F2BC2" w:rsidRPr="00795F96" w:rsidRDefault="007F2BC2" w:rsidP="00916C1F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2BC2" w:rsidRPr="00795F96" w:rsidTr="00795F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BC2" w:rsidRPr="00795F96" w:rsidRDefault="007F2BC2" w:rsidP="00916C1F">
            <w:pPr>
              <w:tabs>
                <w:tab w:val="left" w:pos="6675"/>
              </w:tabs>
              <w:jc w:val="center"/>
              <w:rPr>
                <w:rFonts w:ascii="Arial" w:hAnsi="Arial" w:cs="Arial"/>
              </w:rPr>
            </w:pPr>
            <w:r w:rsidRPr="00795F96">
              <w:rPr>
                <w:rFonts w:ascii="Arial" w:hAnsi="Arial" w:cs="Arial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BC2" w:rsidRPr="00795F96" w:rsidRDefault="007F2BC2" w:rsidP="00916C1F">
            <w:pPr>
              <w:tabs>
                <w:tab w:val="left" w:pos="6675"/>
              </w:tabs>
              <w:jc w:val="right"/>
              <w:rPr>
                <w:rFonts w:ascii="Arial" w:hAnsi="Arial" w:cs="Arial"/>
              </w:rPr>
            </w:pPr>
          </w:p>
          <w:p w:rsidR="007F2BC2" w:rsidRPr="00795F96" w:rsidRDefault="007F2BC2" w:rsidP="00916C1F">
            <w:pPr>
              <w:tabs>
                <w:tab w:val="left" w:pos="6675"/>
              </w:tabs>
              <w:jc w:val="center"/>
              <w:rPr>
                <w:rFonts w:ascii="Arial" w:hAnsi="Arial" w:cs="Arial"/>
              </w:rPr>
            </w:pPr>
            <w:r w:rsidRPr="00795F96">
              <w:rPr>
                <w:rFonts w:ascii="Arial" w:hAnsi="Arial" w:cs="Arial"/>
              </w:rPr>
              <w:t>С.В.</w:t>
            </w:r>
            <w:r w:rsidR="00916C1F">
              <w:rPr>
                <w:rFonts w:ascii="Arial" w:hAnsi="Arial" w:cs="Arial"/>
              </w:rPr>
              <w:t xml:space="preserve"> </w:t>
            </w:r>
            <w:r w:rsidRPr="00795F96">
              <w:rPr>
                <w:rFonts w:ascii="Arial" w:hAnsi="Arial" w:cs="Arial"/>
              </w:rPr>
              <w:t>Карпухина</w:t>
            </w:r>
          </w:p>
        </w:tc>
      </w:tr>
    </w:tbl>
    <w:p w:rsidR="00C24738" w:rsidRDefault="00C24738" w:rsidP="00916C1F">
      <w:pPr>
        <w:ind w:left="4956"/>
        <w:jc w:val="right"/>
        <w:rPr>
          <w:rFonts w:ascii="Arial" w:hAnsi="Arial" w:cs="Arial"/>
        </w:rPr>
      </w:pPr>
    </w:p>
    <w:p w:rsidR="00946F25" w:rsidRDefault="00946F25" w:rsidP="00916C1F">
      <w:pPr>
        <w:ind w:left="4956"/>
        <w:jc w:val="right"/>
        <w:rPr>
          <w:rFonts w:ascii="Arial" w:hAnsi="Arial" w:cs="Arial"/>
        </w:rPr>
        <w:sectPr w:rsidR="00946F25" w:rsidSect="002F773C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2753F" w:rsidRPr="00795F96" w:rsidTr="00A8023B">
        <w:tc>
          <w:tcPr>
            <w:tcW w:w="4785" w:type="dxa"/>
            <w:shd w:val="clear" w:color="auto" w:fill="auto"/>
          </w:tcPr>
          <w:p w:rsidR="00FE306C" w:rsidRPr="00795F96" w:rsidRDefault="00FE306C" w:rsidP="00916C1F">
            <w:pPr>
              <w:outlineLvl w:val="1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lastRenderedPageBreak/>
              <w:t>Приложение</w:t>
            </w:r>
          </w:p>
          <w:p w:rsidR="00FE306C" w:rsidRPr="00795F96" w:rsidRDefault="00FE306C" w:rsidP="00916C1F">
            <w:pPr>
              <w:outlineLvl w:val="1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к постановлению администрации муниципального образования</w:t>
            </w:r>
          </w:p>
          <w:p w:rsidR="00FE306C" w:rsidRPr="00795F96" w:rsidRDefault="00FE306C" w:rsidP="00916C1F">
            <w:pPr>
              <w:outlineLvl w:val="1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Каменский район</w:t>
            </w:r>
          </w:p>
          <w:p w:rsidR="00D2753F" w:rsidRPr="00795F96" w:rsidRDefault="00916C1F" w:rsidP="00916C1F">
            <w:pPr>
              <w:outlineLvl w:val="1"/>
              <w:rPr>
                <w:rFonts w:ascii="Arial" w:hAnsi="Arial" w:cs="Arial"/>
                <w:b/>
                <w:color w:val="010101"/>
                <w:highlight w:val="yellow"/>
              </w:rPr>
            </w:pPr>
            <w:r>
              <w:rPr>
                <w:rFonts w:ascii="Arial" w:hAnsi="Arial" w:cs="Arial"/>
                <w:color w:val="010101"/>
              </w:rPr>
              <w:t>о</w:t>
            </w:r>
            <w:r w:rsidR="00FE306C" w:rsidRPr="00795F96">
              <w:rPr>
                <w:rFonts w:ascii="Arial" w:hAnsi="Arial" w:cs="Arial"/>
                <w:color w:val="010101"/>
              </w:rPr>
              <w:t>т</w:t>
            </w:r>
            <w:r>
              <w:rPr>
                <w:rFonts w:ascii="Arial" w:hAnsi="Arial" w:cs="Arial"/>
                <w:color w:val="010101"/>
              </w:rPr>
              <w:t xml:space="preserve"> 14 января 2022 г. № 7</w:t>
            </w:r>
          </w:p>
        </w:tc>
        <w:tc>
          <w:tcPr>
            <w:tcW w:w="4785" w:type="dxa"/>
            <w:shd w:val="clear" w:color="auto" w:fill="auto"/>
          </w:tcPr>
          <w:p w:rsidR="00D2753F" w:rsidRPr="00795F96" w:rsidRDefault="00D2753F" w:rsidP="00916C1F">
            <w:pPr>
              <w:jc w:val="center"/>
              <w:outlineLvl w:val="1"/>
              <w:rPr>
                <w:rFonts w:ascii="Arial" w:hAnsi="Arial" w:cs="Arial"/>
                <w:b/>
                <w:color w:val="010101"/>
                <w:highlight w:val="yellow"/>
              </w:rPr>
            </w:pPr>
          </w:p>
        </w:tc>
      </w:tr>
    </w:tbl>
    <w:p w:rsidR="00D2753F" w:rsidRPr="00795F96" w:rsidRDefault="00D2753F" w:rsidP="00916C1F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  <w:highlight w:val="yellow"/>
        </w:rPr>
      </w:pPr>
    </w:p>
    <w:p w:rsidR="003E6DA2" w:rsidRPr="00795F96" w:rsidRDefault="00FC71F0" w:rsidP="00916C1F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795F96">
        <w:rPr>
          <w:rFonts w:ascii="Arial" w:hAnsi="Arial" w:cs="Arial"/>
          <w:b/>
          <w:color w:val="010101"/>
        </w:rPr>
        <w:t>П</w:t>
      </w:r>
      <w:r w:rsidR="00D2753F" w:rsidRPr="00795F96">
        <w:rPr>
          <w:rFonts w:ascii="Arial" w:hAnsi="Arial" w:cs="Arial"/>
          <w:b/>
          <w:color w:val="010101"/>
        </w:rPr>
        <w:t>РОГРАММА</w:t>
      </w:r>
    </w:p>
    <w:p w:rsidR="00FC71F0" w:rsidRPr="00795F96" w:rsidRDefault="00FC71F0" w:rsidP="00916C1F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795F96">
        <w:rPr>
          <w:rFonts w:ascii="Arial" w:hAnsi="Arial" w:cs="Arial"/>
          <w:b/>
          <w:color w:val="010101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Каменский  район на 2022 год</w:t>
      </w:r>
    </w:p>
    <w:p w:rsidR="00FC71F0" w:rsidRPr="00795F96" w:rsidRDefault="00FC71F0" w:rsidP="00916C1F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 xml:space="preserve"> </w:t>
      </w:r>
    </w:p>
    <w:p w:rsidR="00FC71F0" w:rsidRPr="00795F96" w:rsidRDefault="00FC71F0" w:rsidP="00916C1F">
      <w:pPr>
        <w:shd w:val="clear" w:color="auto" w:fill="FFFFFF"/>
        <w:ind w:firstLine="709"/>
        <w:contextualSpacing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>Раздел 1. Общие положения 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</w:p>
    <w:p w:rsidR="00FC71F0" w:rsidRPr="00795F96" w:rsidRDefault="003E6DA2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 xml:space="preserve">1.1 </w:t>
      </w:r>
      <w:r w:rsidR="00FC71F0" w:rsidRPr="00795F96">
        <w:rPr>
          <w:rFonts w:ascii="Arial" w:hAnsi="Arial" w:cs="Arial"/>
          <w:color w:val="01010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Каменский  район.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>Раздел 2. Аналитическая часть Программы 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2.1. Вид осуществляемого муниципального контроля.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Каменский  район осуществляется </w:t>
      </w:r>
      <w:r w:rsidR="00515A54" w:rsidRPr="00795F96">
        <w:rPr>
          <w:rFonts w:ascii="Arial" w:hAnsi="Arial" w:cs="Arial"/>
          <w:color w:val="010101"/>
        </w:rPr>
        <w:t>отделом</w:t>
      </w:r>
      <w:r w:rsidRPr="00795F96">
        <w:rPr>
          <w:rFonts w:ascii="Arial" w:hAnsi="Arial" w:cs="Arial"/>
          <w:color w:val="010101"/>
        </w:rPr>
        <w:t xml:space="preserve"> имущественных и земельных отношений администрации муниципального образов</w:t>
      </w:r>
      <w:r w:rsidR="00515A54" w:rsidRPr="00795F96">
        <w:rPr>
          <w:rFonts w:ascii="Arial" w:hAnsi="Arial" w:cs="Arial"/>
          <w:color w:val="010101"/>
        </w:rPr>
        <w:t>ания Каменский  район (далее – Отдел</w:t>
      </w:r>
      <w:r w:rsidRPr="00795F96">
        <w:rPr>
          <w:rFonts w:ascii="Arial" w:hAnsi="Arial" w:cs="Arial"/>
          <w:color w:val="010101"/>
        </w:rPr>
        <w:t>).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2.2. Обзор по виду муниципального контроля.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proofErr w:type="gramStart"/>
      <w:r w:rsidRPr="00795F96">
        <w:rPr>
          <w:rFonts w:ascii="Arial" w:hAnsi="Arial" w:cs="Arial"/>
          <w:color w:val="010101"/>
        </w:rPr>
        <w:t>Муниципальный контроль на автомобильном транспорте, городском наземном электрическом транспорте и в дорожном хозяйстве в муниципальном образовании Каменский  район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Каменский  район  (далее - автомобильные дороги), в том числе</w:t>
      </w:r>
      <w:proofErr w:type="gramEnd"/>
      <w:r w:rsidRPr="00795F96">
        <w:rPr>
          <w:rFonts w:ascii="Arial" w:hAnsi="Arial" w:cs="Arial"/>
          <w:color w:val="010101"/>
        </w:rPr>
        <w:t xml:space="preserve"> </w:t>
      </w:r>
      <w:proofErr w:type="gramStart"/>
      <w:r w:rsidRPr="00795F96">
        <w:rPr>
          <w:rFonts w:ascii="Arial" w:hAnsi="Arial" w:cs="Arial"/>
          <w:color w:val="010101"/>
        </w:rPr>
        <w:t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2.3. Муниципальный контроль осуществляется посредством: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795F96">
        <w:rPr>
          <w:rFonts w:ascii="Arial" w:hAnsi="Arial" w:cs="Arial"/>
          <w:color w:val="010101"/>
        </w:rPr>
        <w:lastRenderedPageBreak/>
        <w:t>области автомобильных дорог и дорожной деятельности на территории муниципального образования Каменский  район;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2.4. Подконтрольные субъекты: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994152" w:rsidRPr="00795F96">
        <w:rPr>
          <w:rFonts w:ascii="Arial" w:hAnsi="Arial" w:cs="Arial"/>
          <w:color w:val="010101"/>
        </w:rPr>
        <w:t>отдел</w:t>
      </w:r>
      <w:r w:rsidRPr="00795F96">
        <w:rPr>
          <w:rFonts w:ascii="Arial" w:hAnsi="Arial" w:cs="Arial"/>
          <w:color w:val="010101"/>
        </w:rPr>
        <w:t>ом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Каменский  район: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2.6. Данные о проведенных мероприятиях.</w:t>
      </w:r>
    </w:p>
    <w:p w:rsidR="00FC71F0" w:rsidRPr="00795F96" w:rsidRDefault="00FC71F0" w:rsidP="00916C1F">
      <w:pPr>
        <w:numPr>
          <w:ilvl w:val="0"/>
          <w:numId w:val="5"/>
        </w:numPr>
        <w:shd w:val="clear" w:color="auto" w:fill="FFFFFF"/>
        <w:suppressAutoHyphens/>
        <w:ind w:left="0" w:firstLine="709"/>
        <w:contextualSpacing/>
        <w:jc w:val="both"/>
        <w:outlineLvl w:val="1"/>
        <w:rPr>
          <w:rFonts w:ascii="Arial" w:hAnsi="Arial" w:cs="Arial"/>
          <w:bCs/>
          <w:color w:val="000000"/>
          <w:shd w:val="clear" w:color="auto" w:fill="FFFFFF"/>
        </w:rPr>
      </w:pPr>
      <w:proofErr w:type="gramStart"/>
      <w:r w:rsidRPr="00795F96">
        <w:rPr>
          <w:rFonts w:ascii="Arial" w:hAnsi="Arial" w:cs="Arial"/>
          <w:bCs/>
        </w:rPr>
        <w:t xml:space="preserve">В 2021 году плановые проверки в отношении юридических лиц и индивидуальных предпринимателей, относящихся к категории малого бизнеса, не проводились в соответствии с  </w:t>
      </w:r>
      <w:r w:rsidRPr="00795F9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795F96">
        <w:rPr>
          <w:rFonts w:ascii="Arial" w:hAnsi="Arial" w:cs="Arial"/>
          <w:bCs/>
          <w:shd w:val="clear" w:color="auto" w:fill="FFFFFF"/>
        </w:rPr>
        <w:t>Федеральным законом от  25</w:t>
      </w:r>
      <w:r w:rsidRPr="00795F96">
        <w:rPr>
          <w:rFonts w:ascii="Arial" w:hAnsi="Arial" w:cs="Arial"/>
          <w:bCs/>
          <w:color w:val="000000"/>
          <w:shd w:val="clear" w:color="auto" w:fill="FFFFFF"/>
        </w:rPr>
        <w:t xml:space="preserve"> декабря 2018 года № 480-ФЗ  </w:t>
      </w:r>
      <w:r w:rsidRPr="00795F96">
        <w:rPr>
          <w:rFonts w:ascii="Arial" w:hAnsi="Arial" w:cs="Arial"/>
          <w:bCs/>
          <w:shd w:val="clear" w:color="auto" w:fill="FFFFFF"/>
        </w:rPr>
        <w:t>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  <w:r w:rsidRPr="00795F96">
        <w:rPr>
          <w:rFonts w:ascii="Arial" w:hAnsi="Arial" w:cs="Arial"/>
          <w:bCs/>
          <w:color w:val="333333"/>
        </w:rPr>
        <w:t xml:space="preserve"> </w:t>
      </w:r>
      <w:r w:rsidRPr="00795F96">
        <w:rPr>
          <w:rFonts w:ascii="Arial" w:hAnsi="Arial" w:cs="Arial"/>
          <w:bCs/>
          <w:color w:val="000000"/>
          <w:shd w:val="clear" w:color="auto" w:fill="FFFFFF"/>
        </w:rPr>
        <w:t xml:space="preserve"> Оснований для проведения внеплановых проверок не возникало.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proofErr w:type="gramStart"/>
      <w:r w:rsidRPr="00795F96">
        <w:rPr>
          <w:rFonts w:ascii="Arial" w:hAnsi="Arial" w:cs="Arial"/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Каменский  район, устранения причин, факторов и условий, способствующих указанным нарушениям, </w:t>
      </w:r>
      <w:r w:rsidR="00994152" w:rsidRPr="00795F96">
        <w:rPr>
          <w:rFonts w:ascii="Arial" w:hAnsi="Arial" w:cs="Arial"/>
          <w:color w:val="010101"/>
        </w:rPr>
        <w:t>отдел</w:t>
      </w:r>
      <w:r w:rsidRPr="00795F96">
        <w:rPr>
          <w:rFonts w:ascii="Arial" w:hAnsi="Arial" w:cs="Arial"/>
          <w:color w:val="010101"/>
        </w:rPr>
        <w:t>ом муниципального контроля администрации муниципального образования Каменский  район осуществлялись мероприятия по профилактике таких нарушений в соответствии с планом мероприятий (программой) по профилактике</w:t>
      </w:r>
      <w:proofErr w:type="gramEnd"/>
      <w:r w:rsidRPr="00795F96">
        <w:rPr>
          <w:rFonts w:ascii="Arial" w:hAnsi="Arial" w:cs="Arial"/>
          <w:color w:val="010101"/>
        </w:rPr>
        <w:t xml:space="preserve"> нарушений, осуществляемых органом муниципального контроля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2.7. Анализ и оценка рисков причинения вреда охраняемым законом ценностям.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Каменский  район являются: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proofErr w:type="gramStart"/>
      <w:r w:rsidRPr="00795F96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795F96">
        <w:rPr>
          <w:rFonts w:ascii="Arial" w:hAnsi="Arial" w:cs="Arial"/>
          <w:color w:val="010101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bCs/>
          <w:color w:val="010101"/>
        </w:rPr>
      </w:pP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>Раздел 3. Цели и задачи Программы 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3.1. Цели Программы: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3.2. Задачи Программы: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 xml:space="preserve">- повышение прозрачности осуществляемой </w:t>
      </w:r>
      <w:r w:rsidR="00994152" w:rsidRPr="00795F96">
        <w:rPr>
          <w:rFonts w:ascii="Arial" w:hAnsi="Arial" w:cs="Arial"/>
          <w:color w:val="010101"/>
        </w:rPr>
        <w:t>отдел</w:t>
      </w:r>
      <w:r w:rsidRPr="00795F96">
        <w:rPr>
          <w:rFonts w:ascii="Arial" w:hAnsi="Arial" w:cs="Arial"/>
          <w:color w:val="010101"/>
        </w:rPr>
        <w:t>ом контрольной деятельности;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b/>
          <w:bCs/>
          <w:color w:val="010101"/>
        </w:rPr>
      </w:pP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>Раздел 4. План мероприятий по профилактике нарушений </w:t>
      </w:r>
    </w:p>
    <w:p w:rsidR="00FC71F0" w:rsidRPr="00795F96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</w:p>
    <w:p w:rsidR="00FC71F0" w:rsidRDefault="00FC71F0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</w:t>
      </w:r>
      <w:r w:rsidRPr="00795F96">
        <w:rPr>
          <w:rFonts w:ascii="Arial" w:hAnsi="Arial" w:cs="Arial"/>
          <w:color w:val="010101"/>
        </w:rPr>
        <w:lastRenderedPageBreak/>
        <w:t>электрическом транспорте и в дорожном хозяйстве в муниципальном образовании  Каменский  район на 2022 год (приложение). </w:t>
      </w:r>
    </w:p>
    <w:p w:rsidR="00C57719" w:rsidRPr="00795F96" w:rsidRDefault="00C57719" w:rsidP="00916C1F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10101"/>
        </w:rPr>
      </w:pPr>
    </w:p>
    <w:p w:rsidR="00FC71F0" w:rsidRDefault="00FC71F0" w:rsidP="00916C1F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 xml:space="preserve">Раздел 5. Показатели результативности и эффективности Программы профилактики </w:t>
      </w:r>
      <w:r w:rsidRPr="00795F96">
        <w:rPr>
          <w:rFonts w:ascii="Arial" w:eastAsia="Calibri" w:hAnsi="Arial" w:cs="Arial"/>
          <w:b/>
          <w:lang w:eastAsia="en-US"/>
        </w:rPr>
        <w:t xml:space="preserve">рисков причинения вреда (ущерба) охраняемым законом ценностям по муниципальному  контролю </w:t>
      </w:r>
      <w:r w:rsidRPr="00795F96">
        <w:rPr>
          <w:rFonts w:ascii="Arial" w:hAnsi="Arial" w:cs="Arial"/>
          <w:b/>
          <w:color w:val="010101"/>
        </w:rPr>
        <w:t>на автомобильном транспорте, городском наземном электрическом транспорте и в дорожном хозяйстве в муниципальном образовании Каменский  район</w:t>
      </w:r>
      <w:r w:rsidRPr="00795F96">
        <w:rPr>
          <w:rFonts w:ascii="Arial" w:eastAsia="Calibri" w:hAnsi="Arial" w:cs="Arial"/>
          <w:b/>
          <w:lang w:eastAsia="en-US"/>
        </w:rPr>
        <w:t xml:space="preserve"> на 2022 год</w:t>
      </w:r>
    </w:p>
    <w:p w:rsidR="00C57719" w:rsidRPr="00795F96" w:rsidRDefault="00C57719" w:rsidP="00916C1F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>Эффективность реализации Программы оценивается:</w:t>
      </w: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 xml:space="preserve">1) повышением </w:t>
      </w:r>
      <w:proofErr w:type="gramStart"/>
      <w:r w:rsidRPr="00795F96">
        <w:rPr>
          <w:rFonts w:ascii="Arial" w:hAnsi="Arial" w:cs="Arial"/>
          <w:color w:val="000000"/>
        </w:rPr>
        <w:t>эффективности системы профилактики нарушений обязательных требований</w:t>
      </w:r>
      <w:proofErr w:type="gramEnd"/>
      <w:r w:rsidRPr="00795F96">
        <w:rPr>
          <w:rFonts w:ascii="Arial" w:hAnsi="Arial" w:cs="Arial"/>
          <w:color w:val="000000"/>
        </w:rPr>
        <w:t>;</w:t>
      </w: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 xml:space="preserve">2) повышением уровня правовой грамотности </w:t>
      </w:r>
      <w:r w:rsidRPr="00795F96">
        <w:rPr>
          <w:rFonts w:ascii="Arial" w:hAnsi="Arial" w:cs="Arial"/>
          <w:lang w:val="x-none" w:eastAsia="x-none" w:bidi="ru-RU"/>
        </w:rPr>
        <w:t>подконтрольны</w:t>
      </w:r>
      <w:r w:rsidRPr="00795F96">
        <w:rPr>
          <w:rFonts w:ascii="Arial" w:hAnsi="Arial" w:cs="Arial"/>
          <w:lang w:eastAsia="x-none" w:bidi="ru-RU"/>
        </w:rPr>
        <w:t>х</w:t>
      </w:r>
      <w:r w:rsidRPr="00795F96">
        <w:rPr>
          <w:rFonts w:ascii="Arial" w:hAnsi="Arial" w:cs="Arial"/>
          <w:lang w:val="x-none" w:eastAsia="x-none" w:bidi="ru-RU"/>
        </w:rPr>
        <w:t xml:space="preserve"> субъект</w:t>
      </w:r>
      <w:r w:rsidRPr="00795F96">
        <w:rPr>
          <w:rFonts w:ascii="Arial" w:hAnsi="Arial" w:cs="Arial"/>
          <w:lang w:eastAsia="x-none" w:bidi="ru-RU"/>
        </w:rPr>
        <w:t>ов</w:t>
      </w:r>
      <w:r w:rsidRPr="00795F96">
        <w:rPr>
          <w:rFonts w:ascii="Arial" w:hAnsi="Arial" w:cs="Arial"/>
          <w:color w:val="000000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795F96">
        <w:rPr>
          <w:rFonts w:ascii="Arial" w:hAnsi="Arial" w:cs="Arial"/>
          <w:lang w:val="x-none" w:eastAsia="x-none" w:bidi="ru-RU"/>
        </w:rPr>
        <w:t>подконтрольны</w:t>
      </w:r>
      <w:r w:rsidRPr="00795F96">
        <w:rPr>
          <w:rFonts w:ascii="Arial" w:hAnsi="Arial" w:cs="Arial"/>
          <w:lang w:eastAsia="x-none" w:bidi="ru-RU"/>
        </w:rPr>
        <w:t>х</w:t>
      </w:r>
      <w:r w:rsidRPr="00795F96">
        <w:rPr>
          <w:rFonts w:ascii="Arial" w:hAnsi="Arial" w:cs="Arial"/>
          <w:lang w:val="x-none" w:eastAsia="x-none" w:bidi="ru-RU"/>
        </w:rPr>
        <w:t xml:space="preserve"> субъект</w:t>
      </w:r>
      <w:r w:rsidRPr="00795F96">
        <w:rPr>
          <w:rFonts w:ascii="Arial" w:hAnsi="Arial" w:cs="Arial"/>
          <w:lang w:eastAsia="x-none" w:bidi="ru-RU"/>
        </w:rPr>
        <w:t>ов</w:t>
      </w:r>
      <w:r w:rsidRPr="00795F96">
        <w:rPr>
          <w:rFonts w:ascii="Arial" w:hAnsi="Arial" w:cs="Arial"/>
          <w:color w:val="000000"/>
        </w:rPr>
        <w:t xml:space="preserve"> в ходе проверки;</w:t>
      </w: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 xml:space="preserve">3) снижением количества правонарушений при осуществлении </w:t>
      </w:r>
      <w:r w:rsidRPr="00795F96">
        <w:rPr>
          <w:rFonts w:ascii="Arial" w:hAnsi="Arial" w:cs="Arial"/>
          <w:lang w:val="x-none" w:eastAsia="x-none" w:bidi="ru-RU"/>
        </w:rPr>
        <w:t>подконтрольны</w:t>
      </w:r>
      <w:r w:rsidRPr="00795F96">
        <w:rPr>
          <w:rFonts w:ascii="Arial" w:hAnsi="Arial" w:cs="Arial"/>
          <w:lang w:eastAsia="x-none" w:bidi="ru-RU"/>
        </w:rPr>
        <w:t>ми</w:t>
      </w:r>
      <w:r w:rsidRPr="00795F96">
        <w:rPr>
          <w:rFonts w:ascii="Arial" w:hAnsi="Arial" w:cs="Arial"/>
          <w:lang w:val="x-none" w:eastAsia="x-none" w:bidi="ru-RU"/>
        </w:rPr>
        <w:t xml:space="preserve"> субъект</w:t>
      </w:r>
      <w:r w:rsidRPr="00795F96">
        <w:rPr>
          <w:rFonts w:ascii="Arial" w:hAnsi="Arial" w:cs="Arial"/>
          <w:lang w:eastAsia="x-none" w:bidi="ru-RU"/>
        </w:rPr>
        <w:t>ами</w:t>
      </w:r>
      <w:r w:rsidRPr="00795F96">
        <w:rPr>
          <w:rFonts w:ascii="Arial" w:hAnsi="Arial" w:cs="Arial"/>
          <w:color w:val="000000"/>
        </w:rPr>
        <w:t xml:space="preserve"> своей деятельности;</w:t>
      </w: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 xml:space="preserve">4) понятностью обязательных требований, обеспечивающей их однозначное толкование </w:t>
      </w:r>
      <w:r w:rsidRPr="00795F96">
        <w:rPr>
          <w:rFonts w:ascii="Arial" w:hAnsi="Arial" w:cs="Arial"/>
          <w:lang w:val="x-none" w:eastAsia="x-none" w:bidi="ru-RU"/>
        </w:rPr>
        <w:t>подконтрольны</w:t>
      </w:r>
      <w:r w:rsidRPr="00795F96">
        <w:rPr>
          <w:rFonts w:ascii="Arial" w:hAnsi="Arial" w:cs="Arial"/>
          <w:lang w:eastAsia="x-none" w:bidi="ru-RU"/>
        </w:rPr>
        <w:t>ми</w:t>
      </w:r>
      <w:r w:rsidRPr="00795F96">
        <w:rPr>
          <w:rFonts w:ascii="Arial" w:hAnsi="Arial" w:cs="Arial"/>
          <w:lang w:val="x-none" w:eastAsia="x-none" w:bidi="ru-RU"/>
        </w:rPr>
        <w:t xml:space="preserve"> субъект</w:t>
      </w:r>
      <w:r w:rsidRPr="00795F96">
        <w:rPr>
          <w:rFonts w:ascii="Arial" w:hAnsi="Arial" w:cs="Arial"/>
          <w:lang w:eastAsia="x-none" w:bidi="ru-RU"/>
        </w:rPr>
        <w:t>ами</w:t>
      </w:r>
      <w:r w:rsidRPr="00795F96">
        <w:rPr>
          <w:rFonts w:ascii="Arial" w:hAnsi="Arial" w:cs="Arial"/>
          <w:color w:val="000000"/>
        </w:rPr>
        <w:t xml:space="preserve"> и </w:t>
      </w:r>
      <w:r w:rsidR="00994152" w:rsidRPr="00795F96">
        <w:rPr>
          <w:rFonts w:ascii="Arial" w:hAnsi="Arial" w:cs="Arial"/>
          <w:color w:val="000000"/>
        </w:rPr>
        <w:t>Отдел</w:t>
      </w:r>
      <w:r w:rsidRPr="00795F96">
        <w:rPr>
          <w:rFonts w:ascii="Arial" w:hAnsi="Arial" w:cs="Arial"/>
          <w:color w:val="000000"/>
        </w:rPr>
        <w:t>ом;</w:t>
      </w: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>Оценка эффективности реализации Программы рассчитывается ежегодно (по итогам календарного года).</w:t>
      </w: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 xml:space="preserve">Отчетные показатели Программы: </w:t>
      </w: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95F96">
        <w:rPr>
          <w:rFonts w:ascii="Arial" w:hAnsi="Arial" w:cs="Arial"/>
          <w:color w:val="000000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proofErr w:type="gramEnd"/>
      <w:r w:rsidRPr="00795F96">
        <w:rPr>
          <w:rFonts w:ascii="Arial" w:hAnsi="Arial" w:cs="Arial"/>
          <w:color w:val="000000"/>
        </w:rPr>
        <w:t xml:space="preserve"> </w:t>
      </w:r>
      <w:proofErr w:type="gramStart"/>
      <w:r w:rsidRPr="00795F96">
        <w:rPr>
          <w:rFonts w:ascii="Arial" w:hAnsi="Arial" w:cs="Arial"/>
          <w:color w:val="000000"/>
        </w:rPr>
        <w:t>Ожидается ежегодный рост указанного показателя).</w:t>
      </w:r>
      <w:proofErr w:type="gramEnd"/>
    </w:p>
    <w:p w:rsidR="00FC71F0" w:rsidRPr="00795F96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>Экономический эффект от реализованных мероприятий:</w:t>
      </w:r>
    </w:p>
    <w:p w:rsidR="00FC71F0" w:rsidRPr="00795F96" w:rsidRDefault="00FC71F0" w:rsidP="00916C1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C71F0" w:rsidRDefault="00FC71F0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95F96">
        <w:rPr>
          <w:rFonts w:ascii="Arial" w:hAnsi="Arial" w:cs="Arial"/>
          <w:color w:val="000000"/>
        </w:rPr>
        <w:t xml:space="preserve">- повышение уровня доверия подконтрольных субъектов к </w:t>
      </w:r>
      <w:r w:rsidR="00395362" w:rsidRPr="00795F96">
        <w:rPr>
          <w:rFonts w:ascii="Arial" w:hAnsi="Arial" w:cs="Arial"/>
          <w:color w:val="000000"/>
        </w:rPr>
        <w:t>Отделу</w:t>
      </w:r>
      <w:r w:rsidRPr="00795F96">
        <w:rPr>
          <w:rFonts w:ascii="Arial" w:hAnsi="Arial" w:cs="Arial"/>
          <w:color w:val="000000"/>
        </w:rPr>
        <w:t>.</w:t>
      </w:r>
    </w:p>
    <w:p w:rsidR="00C57719" w:rsidRPr="00795F96" w:rsidRDefault="00C57719" w:rsidP="00916C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</w:p>
    <w:p w:rsidR="00FC71F0" w:rsidRDefault="00FC71F0" w:rsidP="00916C1F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>Раздел 6. Порядок управления Программой</w:t>
      </w:r>
    </w:p>
    <w:p w:rsidR="00FC71F0" w:rsidRPr="00795F96" w:rsidRDefault="00FC71F0" w:rsidP="00916C1F">
      <w:pPr>
        <w:shd w:val="clear" w:color="auto" w:fill="FFFFFF"/>
        <w:jc w:val="center"/>
        <w:outlineLvl w:val="2"/>
        <w:rPr>
          <w:rFonts w:ascii="Arial" w:hAnsi="Arial" w:cs="Arial"/>
          <w:bCs/>
          <w:color w:val="010101"/>
        </w:rPr>
      </w:pPr>
      <w:r w:rsidRPr="00795F96">
        <w:rPr>
          <w:rFonts w:ascii="Arial" w:hAnsi="Arial" w:cs="Arial"/>
          <w:bCs/>
          <w:color w:val="010101"/>
        </w:rPr>
        <w:t xml:space="preserve">Перечень должностных лиц </w:t>
      </w:r>
      <w:r w:rsidR="00994152" w:rsidRPr="00795F96">
        <w:rPr>
          <w:rFonts w:ascii="Arial" w:hAnsi="Arial" w:cs="Arial"/>
          <w:bCs/>
          <w:color w:val="010101"/>
        </w:rPr>
        <w:t>Отдел</w:t>
      </w:r>
      <w:r w:rsidRPr="00795F96">
        <w:rPr>
          <w:rFonts w:ascii="Arial" w:hAnsi="Arial" w:cs="Arial"/>
          <w:bCs/>
          <w:color w:val="010101"/>
        </w:rPr>
        <w:t>а,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Каменский  район</w:t>
      </w:r>
    </w:p>
    <w:p w:rsidR="00FC71F0" w:rsidRPr="00795F96" w:rsidRDefault="00FC71F0" w:rsidP="00916C1F">
      <w:pPr>
        <w:shd w:val="clear" w:color="auto" w:fill="FFFFFF"/>
        <w:jc w:val="center"/>
        <w:outlineLvl w:val="2"/>
        <w:rPr>
          <w:rFonts w:ascii="Arial" w:hAnsi="Arial" w:cs="Arial"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518"/>
        <w:gridCol w:w="2272"/>
        <w:gridCol w:w="3208"/>
      </w:tblGrid>
      <w:tr w:rsidR="00FC71F0" w:rsidRPr="00795F96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proofErr w:type="gramStart"/>
            <w:r w:rsidRPr="00795F96">
              <w:rPr>
                <w:rFonts w:ascii="Arial" w:hAnsi="Arial" w:cs="Arial"/>
                <w:b/>
                <w:bCs/>
                <w:color w:val="010101"/>
              </w:rPr>
              <w:t>п</w:t>
            </w:r>
            <w:proofErr w:type="gramEnd"/>
            <w:r w:rsidRPr="00795F96">
              <w:rPr>
                <w:rFonts w:ascii="Arial" w:hAnsi="Arial" w:cs="Arial"/>
                <w:b/>
                <w:bCs/>
                <w:color w:val="010101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Контакты</w:t>
            </w:r>
          </w:p>
        </w:tc>
      </w:tr>
      <w:tr w:rsidR="00FC71F0" w:rsidRPr="00795F96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 xml:space="preserve">Должностные лица </w:t>
            </w:r>
            <w:r w:rsidR="00515A54" w:rsidRPr="00795F96">
              <w:rPr>
                <w:rFonts w:ascii="Arial" w:hAnsi="Arial" w:cs="Arial"/>
                <w:color w:val="010101"/>
              </w:rPr>
              <w:t>отдела</w:t>
            </w:r>
            <w:r w:rsidRPr="00795F96">
              <w:rPr>
                <w:rFonts w:ascii="Arial" w:hAnsi="Arial" w:cs="Arial"/>
                <w:color w:val="010101"/>
              </w:rPr>
              <w:t xml:space="preserve"> имущественн</w:t>
            </w:r>
            <w:r w:rsidR="005C2D3E" w:rsidRPr="00795F96">
              <w:rPr>
                <w:rFonts w:ascii="Arial" w:hAnsi="Arial" w:cs="Arial"/>
                <w:color w:val="010101"/>
              </w:rPr>
              <w:t>ых</w:t>
            </w:r>
            <w:r w:rsidRPr="00795F96">
              <w:rPr>
                <w:rFonts w:ascii="Arial" w:hAnsi="Arial" w:cs="Arial"/>
                <w:color w:val="010101"/>
              </w:rPr>
              <w:t xml:space="preserve"> и </w:t>
            </w:r>
            <w:r w:rsidR="00515A54" w:rsidRPr="00795F96">
              <w:rPr>
                <w:rFonts w:ascii="Arial" w:hAnsi="Arial" w:cs="Arial"/>
                <w:color w:val="010101"/>
              </w:rPr>
              <w:t xml:space="preserve">земельных </w:t>
            </w:r>
            <w:r w:rsidR="00515A54" w:rsidRPr="00795F96">
              <w:rPr>
                <w:rFonts w:ascii="Arial" w:hAnsi="Arial" w:cs="Arial"/>
                <w:color w:val="010101"/>
              </w:rPr>
              <w:lastRenderedPageBreak/>
              <w:t xml:space="preserve">отношений </w:t>
            </w:r>
            <w:r w:rsidRPr="00795F96">
              <w:rPr>
                <w:rFonts w:ascii="Arial" w:hAnsi="Arial" w:cs="Arial"/>
                <w:color w:val="010101"/>
              </w:rPr>
              <w:t>администрации муниципального образования Каменский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lastRenderedPageBreak/>
              <w:t xml:space="preserve">Организация и проведение </w:t>
            </w:r>
            <w:r w:rsidRPr="00795F96">
              <w:rPr>
                <w:rFonts w:ascii="Arial" w:hAnsi="Arial" w:cs="Arial"/>
                <w:color w:val="010101"/>
              </w:rPr>
              <w:lastRenderedPageBreak/>
              <w:t>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lastRenderedPageBreak/>
              <w:t>8 (48744) 2-11-43</w:t>
            </w:r>
          </w:p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kamenka.oizo@tularegion.org</w:t>
            </w:r>
          </w:p>
        </w:tc>
      </w:tr>
    </w:tbl>
    <w:p w:rsidR="00C57719" w:rsidRDefault="00C57719" w:rsidP="00916C1F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</w:p>
    <w:p w:rsidR="00FC71F0" w:rsidRPr="00795F96" w:rsidRDefault="00FC71F0" w:rsidP="00916C1F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95F96">
        <w:rPr>
          <w:rFonts w:ascii="Arial" w:hAnsi="Arial" w:cs="Arial"/>
          <w:color w:val="010101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795F96">
        <w:rPr>
          <w:rFonts w:ascii="Arial" w:hAnsi="Arial" w:cs="Arial"/>
          <w:color w:val="010101"/>
        </w:rPr>
        <w:t>, городском наземном электрическом транспорте и в дорожном хозяйстве в муниципальном образовании Каменский  район на 2022 год (приложение).</w:t>
      </w:r>
    </w:p>
    <w:p w:rsidR="00FC71F0" w:rsidRPr="00795F96" w:rsidRDefault="00FC71F0" w:rsidP="00916C1F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795F96">
        <w:rPr>
          <w:rFonts w:ascii="Arial" w:hAnsi="Arial" w:cs="Arial"/>
          <w:color w:val="010101"/>
        </w:rPr>
        <w:t>Результаты профилактической работы включаются в Доклад об осуществлении муниципального контроля на территории муниципального образования Каменский  район на 2022 год.</w:t>
      </w:r>
    </w:p>
    <w:p w:rsidR="007E1D5A" w:rsidRPr="00795F96" w:rsidRDefault="007E1D5A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D2753F" w:rsidRPr="00795F96" w:rsidRDefault="00D2753F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D2753F" w:rsidRPr="00795F96" w:rsidRDefault="00D2753F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D2753F" w:rsidRPr="00795F96" w:rsidRDefault="00D2753F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EF466F" w:rsidRPr="00795F96" w:rsidRDefault="00EF466F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D2753F" w:rsidRDefault="00D2753F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FE306C" w:rsidRDefault="00FE306C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795F96" w:rsidRDefault="00795F96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</w:pPr>
    </w:p>
    <w:p w:rsidR="00946F25" w:rsidRDefault="00946F25" w:rsidP="00916C1F">
      <w:pPr>
        <w:shd w:val="clear" w:color="auto" w:fill="FFFFFF"/>
        <w:ind w:firstLine="709"/>
        <w:jc w:val="center"/>
        <w:rPr>
          <w:rFonts w:ascii="Arial" w:hAnsi="Arial" w:cs="Arial"/>
          <w:bCs/>
          <w:iCs/>
          <w:color w:val="010101"/>
        </w:rPr>
        <w:sectPr w:rsidR="00946F25" w:rsidSect="00916C1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466F" w:rsidRPr="00795F96" w:rsidTr="00191536">
        <w:tc>
          <w:tcPr>
            <w:tcW w:w="4785" w:type="dxa"/>
            <w:shd w:val="clear" w:color="auto" w:fill="auto"/>
          </w:tcPr>
          <w:p w:rsidR="00FE306C" w:rsidRPr="00795F96" w:rsidRDefault="00FE306C" w:rsidP="00916C1F">
            <w:pPr>
              <w:shd w:val="clear" w:color="auto" w:fill="FFFFFF"/>
              <w:outlineLvl w:val="2"/>
              <w:rPr>
                <w:rFonts w:ascii="Arial" w:hAnsi="Arial" w:cs="Arial"/>
                <w:bCs/>
                <w:iCs/>
                <w:color w:val="010101"/>
              </w:rPr>
            </w:pPr>
            <w:r w:rsidRPr="00795F96">
              <w:rPr>
                <w:rFonts w:ascii="Arial" w:hAnsi="Arial" w:cs="Arial"/>
                <w:bCs/>
                <w:iCs/>
                <w:color w:val="010101"/>
              </w:rPr>
              <w:lastRenderedPageBreak/>
              <w:t>Приложение</w:t>
            </w:r>
          </w:p>
          <w:p w:rsidR="00FE306C" w:rsidRPr="00795F96" w:rsidRDefault="00FE306C" w:rsidP="00916C1F">
            <w:pPr>
              <w:shd w:val="clear" w:color="auto" w:fill="FFFFFF"/>
              <w:outlineLvl w:val="2"/>
              <w:rPr>
                <w:rFonts w:ascii="Arial" w:hAnsi="Arial" w:cs="Arial"/>
                <w:bCs/>
                <w:iCs/>
                <w:color w:val="010101"/>
              </w:rPr>
            </w:pPr>
            <w:r w:rsidRPr="00795F96">
              <w:rPr>
                <w:rFonts w:ascii="Arial" w:hAnsi="Arial" w:cs="Arial"/>
                <w:bCs/>
                <w:iCs/>
                <w:color w:val="010101"/>
              </w:rPr>
              <w:t>к Программе профилактики рисков причинения вреда (ущерба)</w:t>
            </w:r>
            <w:r w:rsidRPr="00795F96">
              <w:rPr>
                <w:rFonts w:ascii="Arial" w:hAnsi="Arial" w:cs="Arial"/>
                <w:bCs/>
                <w:color w:val="010101"/>
              </w:rPr>
              <w:br/>
            </w:r>
            <w:r w:rsidRPr="00795F96">
              <w:rPr>
                <w:rFonts w:ascii="Arial" w:hAnsi="Arial" w:cs="Arial"/>
                <w:bCs/>
                <w:iCs/>
                <w:color w:val="010101"/>
              </w:rPr>
              <w:t>охраняемым законом ценностям</w:t>
            </w:r>
          </w:p>
          <w:p w:rsidR="00EF466F" w:rsidRPr="00795F96" w:rsidRDefault="00FE306C" w:rsidP="00916C1F">
            <w:pPr>
              <w:shd w:val="clear" w:color="auto" w:fill="FFFFFF"/>
              <w:outlineLvl w:val="2"/>
              <w:rPr>
                <w:rFonts w:ascii="Arial" w:hAnsi="Arial" w:cs="Arial"/>
                <w:b/>
                <w:bCs/>
                <w:color w:val="010101"/>
              </w:rPr>
            </w:pPr>
            <w:r w:rsidRPr="00795F96">
              <w:rPr>
                <w:rFonts w:ascii="Arial" w:hAnsi="Arial" w:cs="Arial"/>
                <w:bCs/>
                <w:iCs/>
                <w:color w:val="010101"/>
              </w:rPr>
              <w:t>на 2022 год</w:t>
            </w:r>
          </w:p>
        </w:tc>
        <w:tc>
          <w:tcPr>
            <w:tcW w:w="4785" w:type="dxa"/>
            <w:shd w:val="clear" w:color="auto" w:fill="auto"/>
          </w:tcPr>
          <w:p w:rsidR="00EF466F" w:rsidRPr="00795F96" w:rsidRDefault="00EF466F" w:rsidP="00916C1F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010101"/>
              </w:rPr>
            </w:pPr>
          </w:p>
        </w:tc>
      </w:tr>
    </w:tbl>
    <w:p w:rsidR="005C2D3E" w:rsidRPr="00795F96" w:rsidRDefault="005C2D3E" w:rsidP="00916C1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</w:rPr>
      </w:pPr>
    </w:p>
    <w:p w:rsidR="00D2753F" w:rsidRPr="00795F96" w:rsidRDefault="00FC71F0" w:rsidP="00916C1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>П</w:t>
      </w:r>
      <w:r w:rsidR="00D2753F" w:rsidRPr="00795F96">
        <w:rPr>
          <w:rFonts w:ascii="Arial" w:hAnsi="Arial" w:cs="Arial"/>
          <w:b/>
          <w:bCs/>
          <w:color w:val="010101"/>
        </w:rPr>
        <w:t>ЛАН</w:t>
      </w:r>
    </w:p>
    <w:p w:rsidR="00FC71F0" w:rsidRPr="00795F96" w:rsidRDefault="00FC71F0" w:rsidP="00916C1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</w:rPr>
      </w:pPr>
      <w:r w:rsidRPr="00795F96">
        <w:rPr>
          <w:rFonts w:ascii="Arial" w:hAnsi="Arial" w:cs="Arial"/>
          <w:b/>
          <w:bCs/>
          <w:color w:val="010101"/>
        </w:rPr>
        <w:t xml:space="preserve">мероприятий по профилактике нарушений законодательства 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916C1F">
        <w:rPr>
          <w:rFonts w:ascii="Arial" w:hAnsi="Arial" w:cs="Arial"/>
          <w:b/>
          <w:bCs/>
          <w:color w:val="010101"/>
        </w:rPr>
        <w:t xml:space="preserve">Каменский </w:t>
      </w:r>
      <w:r w:rsidRPr="00795F96">
        <w:rPr>
          <w:rFonts w:ascii="Arial" w:hAnsi="Arial" w:cs="Arial"/>
          <w:b/>
          <w:bCs/>
          <w:color w:val="010101"/>
        </w:rPr>
        <w:t>район на 2022 год</w:t>
      </w:r>
    </w:p>
    <w:p w:rsidR="00FC71F0" w:rsidRPr="00795F96" w:rsidRDefault="00FC71F0" w:rsidP="00916C1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183"/>
        <w:gridCol w:w="3996"/>
        <w:gridCol w:w="1624"/>
        <w:gridCol w:w="1246"/>
      </w:tblGrid>
      <w:tr w:rsidR="00FC71F0" w:rsidRPr="00795F96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proofErr w:type="gramStart"/>
            <w:r w:rsidRPr="00795F96">
              <w:rPr>
                <w:rFonts w:ascii="Arial" w:hAnsi="Arial" w:cs="Arial"/>
                <w:b/>
                <w:bCs/>
                <w:color w:val="010101"/>
              </w:rPr>
              <w:t>п</w:t>
            </w:r>
            <w:proofErr w:type="gramEnd"/>
            <w:r w:rsidRPr="00795F96">
              <w:rPr>
                <w:rFonts w:ascii="Arial" w:hAnsi="Arial" w:cs="Arial"/>
                <w:b/>
                <w:bCs/>
                <w:color w:val="010101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b/>
                <w:bCs/>
                <w:color w:val="010101"/>
              </w:rPr>
              <w:t>Срок исполнения</w:t>
            </w:r>
          </w:p>
        </w:tc>
      </w:tr>
      <w:tr w:rsidR="00FC71F0" w:rsidRPr="00795F96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395362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Отдел</w:t>
            </w:r>
            <w:r w:rsidR="00FC71F0" w:rsidRPr="00795F96">
              <w:rPr>
                <w:rFonts w:ascii="Arial" w:hAnsi="Arial" w:cs="Arial"/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FC71F0" w:rsidRPr="00795F96" w:rsidRDefault="00395362" w:rsidP="00916C1F">
            <w:pPr>
              <w:shd w:val="clear" w:color="auto" w:fill="FFFFFF"/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Отдел</w:t>
            </w:r>
            <w:r w:rsidR="00FC71F0" w:rsidRPr="00795F96">
              <w:rPr>
                <w:rFonts w:ascii="Arial" w:hAnsi="Arial" w:cs="Arial"/>
                <w:color w:val="010101"/>
              </w:rPr>
              <w:t xml:space="preserve">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="00FC71F0" w:rsidRPr="00795F96">
              <w:rPr>
                <w:rFonts w:ascii="Arial" w:eastAsia="Calibri" w:hAnsi="Arial" w:cs="Arial"/>
                <w:lang w:eastAsia="en-US"/>
              </w:rPr>
              <w:t>https://kamenskiy.tularegion.ru</w:t>
            </w:r>
            <w:r w:rsidR="00FC71F0" w:rsidRPr="00795F96">
              <w:rPr>
                <w:rFonts w:ascii="Arial" w:hAnsi="Arial" w:cs="Arial"/>
                <w:color w:val="010101"/>
              </w:rPr>
              <w:t xml:space="preserve"> в разделе Контрольно-надзорная деятельность.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 xml:space="preserve">1) тексты нормативных правовых актов, регулирующих осуществление муниципального  контроля </w:t>
            </w:r>
            <w:r w:rsidRPr="00795F96">
              <w:rPr>
                <w:rFonts w:ascii="Arial" w:hAnsi="Arial" w:cs="Arial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95F96">
              <w:rPr>
                <w:rFonts w:ascii="Arial" w:hAnsi="Arial" w:cs="Arial"/>
                <w:color w:val="010101"/>
              </w:rPr>
              <w:t>;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2) руководства по соблюдению обязательных требований.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 xml:space="preserve">4) сведения о способах получения консультаций по вопросам </w:t>
            </w:r>
            <w:r w:rsidRPr="00795F96">
              <w:rPr>
                <w:rFonts w:ascii="Arial" w:hAnsi="Arial" w:cs="Arial"/>
                <w:color w:val="010101"/>
              </w:rPr>
              <w:lastRenderedPageBreak/>
              <w:t>соблюдения обязательных требований;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6) доклады о муниципальном контроле;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795F96">
              <w:rPr>
                <w:rFonts w:ascii="Arial" w:hAnsi="Arial" w:cs="Arial"/>
                <w:color w:val="010101"/>
              </w:rPr>
              <w:t>уполномочен-</w:t>
            </w:r>
            <w:proofErr w:type="spellStart"/>
            <w:r w:rsidRPr="00795F96">
              <w:rPr>
                <w:rFonts w:ascii="Arial" w:hAnsi="Arial" w:cs="Arial"/>
                <w:color w:val="010101"/>
              </w:rPr>
              <w:t>ные</w:t>
            </w:r>
            <w:proofErr w:type="spellEnd"/>
            <w:proofErr w:type="gramEnd"/>
            <w:r w:rsidRPr="00795F96">
              <w:rPr>
                <w:rFonts w:ascii="Arial" w:hAnsi="Arial" w:cs="Arial"/>
                <w:color w:val="010101"/>
              </w:rPr>
              <w:t xml:space="preserve"> на осуществление контроля  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FC71F0" w:rsidRPr="00795F96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795F96">
              <w:rPr>
                <w:rFonts w:ascii="Arial" w:eastAsia="Calibri" w:hAnsi="Arial" w:cs="Arial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795F96">
              <w:rPr>
                <w:rFonts w:ascii="Arial" w:hAnsi="Arial" w:cs="Arial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795F96">
              <w:rPr>
                <w:rFonts w:ascii="Arial" w:eastAsia="Calibri" w:hAnsi="Arial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 xml:space="preserve">Должностные лица, </w:t>
            </w:r>
            <w:proofErr w:type="gramStart"/>
            <w:r w:rsidRPr="00795F96">
              <w:rPr>
                <w:rFonts w:ascii="Arial" w:hAnsi="Arial" w:cs="Arial"/>
                <w:color w:val="010101"/>
              </w:rPr>
              <w:t>уполномочен-</w:t>
            </w:r>
            <w:proofErr w:type="spellStart"/>
            <w:r w:rsidRPr="00795F96">
              <w:rPr>
                <w:rFonts w:ascii="Arial" w:hAnsi="Arial" w:cs="Arial"/>
                <w:color w:val="010101"/>
              </w:rPr>
              <w:t>ные</w:t>
            </w:r>
            <w:proofErr w:type="spellEnd"/>
            <w:proofErr w:type="gramEnd"/>
            <w:r w:rsidRPr="00795F96">
              <w:rPr>
                <w:rFonts w:ascii="Arial" w:hAnsi="Arial" w:cs="Arial"/>
                <w:color w:val="010101"/>
              </w:rPr>
              <w:t xml:space="preserve">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1 раз в год</w:t>
            </w:r>
          </w:p>
        </w:tc>
      </w:tr>
      <w:tr w:rsidR="00FC71F0" w:rsidRPr="00795F96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proofErr w:type="gramStart"/>
            <w:r w:rsidRPr="00795F96">
              <w:rPr>
                <w:rFonts w:ascii="Arial" w:hAnsi="Arial" w:cs="Arial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994152" w:rsidRPr="00795F96">
              <w:rPr>
                <w:rFonts w:ascii="Arial" w:hAnsi="Arial" w:cs="Arial"/>
                <w:color w:val="010101"/>
              </w:rPr>
              <w:t>Отдел</w:t>
            </w:r>
            <w:r w:rsidRPr="00795F96">
              <w:rPr>
                <w:rFonts w:ascii="Arial" w:hAnsi="Arial" w:cs="Arial"/>
                <w:color w:val="010101"/>
              </w:rPr>
              <w:t xml:space="preserve"> </w:t>
            </w:r>
            <w:r w:rsidRPr="00795F96">
              <w:rPr>
                <w:rFonts w:ascii="Arial" w:hAnsi="Arial" w:cs="Arial"/>
                <w:color w:val="010101"/>
              </w:rPr>
              <w:lastRenderedPageBreak/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994152" w:rsidRPr="00795F96">
              <w:rPr>
                <w:rFonts w:ascii="Arial" w:hAnsi="Arial" w:cs="Arial"/>
                <w:color w:val="010101"/>
              </w:rPr>
              <w:t>Отдел</w:t>
            </w:r>
            <w:r w:rsidRPr="00795F96">
              <w:rPr>
                <w:rFonts w:ascii="Arial" w:hAnsi="Arial" w:cs="Arial"/>
                <w:color w:val="010101"/>
              </w:rPr>
              <w:t>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795F96">
              <w:rPr>
                <w:rFonts w:ascii="Arial" w:hAnsi="Arial" w:cs="Arial"/>
                <w:color w:val="010101"/>
              </w:rPr>
              <w:t>уполномочен-</w:t>
            </w:r>
            <w:proofErr w:type="spellStart"/>
            <w:r w:rsidRPr="00795F96">
              <w:rPr>
                <w:rFonts w:ascii="Arial" w:hAnsi="Arial" w:cs="Arial"/>
                <w:color w:val="010101"/>
              </w:rPr>
              <w:t>ные</w:t>
            </w:r>
            <w:proofErr w:type="spellEnd"/>
            <w:proofErr w:type="gramEnd"/>
            <w:r w:rsidRPr="00795F96">
              <w:rPr>
                <w:rFonts w:ascii="Arial" w:hAnsi="Arial" w:cs="Arial"/>
                <w:color w:val="010101"/>
              </w:rPr>
              <w:t xml:space="preserve">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FC71F0" w:rsidRPr="00795F96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 xml:space="preserve">Консультирование осуществляется должностными лицами </w:t>
            </w:r>
            <w:r w:rsidR="00994152" w:rsidRPr="00795F96">
              <w:rPr>
                <w:rFonts w:ascii="Arial" w:hAnsi="Arial" w:cs="Arial"/>
                <w:color w:val="010101"/>
              </w:rPr>
              <w:t>Отдел</w:t>
            </w:r>
            <w:r w:rsidRPr="00795F96">
              <w:rPr>
                <w:rFonts w:ascii="Arial" w:hAnsi="Arial" w:cs="Arial"/>
                <w:color w:val="010101"/>
              </w:rPr>
              <w:t>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Консультирование, осуществляется по следующим вопросам: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795F96">
              <w:rPr>
                <w:rFonts w:ascii="Arial" w:hAnsi="Arial" w:cs="Arial"/>
                <w:color w:val="010101"/>
              </w:rPr>
              <w:t xml:space="preserve"> ;</w:t>
            </w:r>
            <w:proofErr w:type="gramEnd"/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- компетенция уполномоченного органа;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FC71F0" w:rsidRPr="00795F96" w:rsidRDefault="00FC71F0" w:rsidP="00916C1F">
            <w:pPr>
              <w:jc w:val="both"/>
              <w:rPr>
                <w:rFonts w:ascii="Arial" w:hAnsi="Arial" w:cs="Arial"/>
                <w:color w:val="010101"/>
              </w:rPr>
            </w:pPr>
            <w:proofErr w:type="gramStart"/>
            <w:r w:rsidRPr="00795F96">
              <w:rPr>
                <w:rFonts w:ascii="Arial" w:hAnsi="Arial" w:cs="Arial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Pr="00795F96">
              <w:rPr>
                <w:rFonts w:ascii="Arial" w:hAnsi="Arial" w:cs="Arial"/>
                <w:color w:val="010101"/>
              </w:rPr>
              <w:lastRenderedPageBreak/>
              <w:t xml:space="preserve">сайте муниципального образования 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994152" w:rsidRPr="00795F96">
              <w:rPr>
                <w:rFonts w:ascii="Arial" w:hAnsi="Arial" w:cs="Arial"/>
                <w:color w:val="010101"/>
              </w:rPr>
              <w:t>Отдел</w:t>
            </w:r>
            <w:r w:rsidRPr="00795F96">
              <w:rPr>
                <w:rFonts w:ascii="Arial" w:hAnsi="Arial" w:cs="Arial"/>
                <w:color w:val="010101"/>
              </w:rPr>
              <w:t>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795F96">
              <w:rPr>
                <w:rFonts w:ascii="Arial" w:hAnsi="Arial" w:cs="Arial"/>
                <w:color w:val="010101"/>
              </w:rPr>
              <w:t>уполномочен-</w:t>
            </w:r>
            <w:proofErr w:type="spellStart"/>
            <w:r w:rsidRPr="00795F96">
              <w:rPr>
                <w:rFonts w:ascii="Arial" w:hAnsi="Arial" w:cs="Arial"/>
                <w:color w:val="010101"/>
              </w:rPr>
              <w:t>ные</w:t>
            </w:r>
            <w:proofErr w:type="spellEnd"/>
            <w:proofErr w:type="gramEnd"/>
            <w:r w:rsidRPr="00795F96">
              <w:rPr>
                <w:rFonts w:ascii="Arial" w:hAnsi="Arial" w:cs="Arial"/>
                <w:color w:val="010101"/>
              </w:rPr>
              <w:t xml:space="preserve">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795F96" w:rsidRDefault="00FC71F0" w:rsidP="00916C1F">
            <w:pPr>
              <w:jc w:val="center"/>
              <w:rPr>
                <w:rFonts w:ascii="Arial" w:hAnsi="Arial" w:cs="Arial"/>
                <w:color w:val="010101"/>
              </w:rPr>
            </w:pPr>
            <w:r w:rsidRPr="00795F96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:rsidR="00FC71F0" w:rsidRDefault="00FC71F0" w:rsidP="00916C1F">
      <w:pPr>
        <w:shd w:val="clear" w:color="auto" w:fill="FFFFFF"/>
        <w:outlineLvl w:val="2"/>
        <w:rPr>
          <w:rFonts w:ascii="Arial" w:hAnsi="Arial" w:cs="Arial"/>
          <w:b/>
          <w:bCs/>
          <w:color w:val="010101"/>
        </w:rPr>
      </w:pPr>
    </w:p>
    <w:p w:rsidR="00916C1F" w:rsidRDefault="00916C1F" w:rsidP="00916C1F">
      <w:pPr>
        <w:shd w:val="clear" w:color="auto" w:fill="FFFFFF"/>
        <w:outlineLvl w:val="2"/>
        <w:rPr>
          <w:rFonts w:ascii="Arial" w:hAnsi="Arial" w:cs="Arial"/>
          <w:b/>
          <w:bCs/>
          <w:color w:val="010101"/>
        </w:rPr>
      </w:pPr>
    </w:p>
    <w:p w:rsidR="00916C1F" w:rsidRPr="00795F96" w:rsidRDefault="00916C1F" w:rsidP="00916C1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</w:rPr>
      </w:pPr>
      <w:r>
        <w:rPr>
          <w:rFonts w:ascii="Arial" w:hAnsi="Arial" w:cs="Arial"/>
          <w:b/>
          <w:bCs/>
          <w:color w:val="010101"/>
        </w:rPr>
        <w:t>_______________________________________</w:t>
      </w:r>
    </w:p>
    <w:sectPr w:rsidR="00916C1F" w:rsidRPr="00795F96" w:rsidSect="002F773C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BC" w:rsidRDefault="00BC72BC" w:rsidP="008F175A">
      <w:r>
        <w:separator/>
      </w:r>
    </w:p>
  </w:endnote>
  <w:endnote w:type="continuationSeparator" w:id="0">
    <w:p w:rsidR="00BC72BC" w:rsidRDefault="00BC72BC" w:rsidP="008F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BC" w:rsidRDefault="00BC72BC" w:rsidP="008F175A">
      <w:r>
        <w:separator/>
      </w:r>
    </w:p>
  </w:footnote>
  <w:footnote w:type="continuationSeparator" w:id="0">
    <w:p w:rsidR="00BC72BC" w:rsidRDefault="00BC72BC" w:rsidP="008F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3C" w:rsidRDefault="002F773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120B1" w:rsidRPr="00E120B1">
      <w:rPr>
        <w:noProof/>
        <w:lang w:val="ru-RU"/>
      </w:rPr>
      <w:t>4</w:t>
    </w:r>
    <w:r>
      <w:fldChar w:fldCharType="end"/>
    </w:r>
  </w:p>
  <w:p w:rsidR="002F773C" w:rsidRDefault="002F77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A47DF0"/>
    <w:multiLevelType w:val="hybridMultilevel"/>
    <w:tmpl w:val="FAE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5439"/>
    <w:multiLevelType w:val="hybridMultilevel"/>
    <w:tmpl w:val="C48EF46E"/>
    <w:lvl w:ilvl="0" w:tplc="2370FC7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77A3D71"/>
    <w:multiLevelType w:val="hybridMultilevel"/>
    <w:tmpl w:val="CDC497DE"/>
    <w:lvl w:ilvl="0" w:tplc="40C069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7C6E7E"/>
    <w:multiLevelType w:val="hybridMultilevel"/>
    <w:tmpl w:val="BC848F82"/>
    <w:lvl w:ilvl="0" w:tplc="5A165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EA"/>
    <w:rsid w:val="00006856"/>
    <w:rsid w:val="00007987"/>
    <w:rsid w:val="00014526"/>
    <w:rsid w:val="00015D4D"/>
    <w:rsid w:val="00020C2F"/>
    <w:rsid w:val="0002194E"/>
    <w:rsid w:val="00027E92"/>
    <w:rsid w:val="00052F3E"/>
    <w:rsid w:val="00060BBF"/>
    <w:rsid w:val="0006687B"/>
    <w:rsid w:val="00070826"/>
    <w:rsid w:val="000764CB"/>
    <w:rsid w:val="00084B77"/>
    <w:rsid w:val="00093F79"/>
    <w:rsid w:val="000A1C7A"/>
    <w:rsid w:val="000A5279"/>
    <w:rsid w:val="000B0874"/>
    <w:rsid w:val="000B0B66"/>
    <w:rsid w:val="000B1184"/>
    <w:rsid w:val="000D1979"/>
    <w:rsid w:val="000E31D7"/>
    <w:rsid w:val="001013D1"/>
    <w:rsid w:val="001032A4"/>
    <w:rsid w:val="0010738E"/>
    <w:rsid w:val="00117F9F"/>
    <w:rsid w:val="0012557C"/>
    <w:rsid w:val="00126222"/>
    <w:rsid w:val="00126C8D"/>
    <w:rsid w:val="001331E1"/>
    <w:rsid w:val="00136523"/>
    <w:rsid w:val="00146B38"/>
    <w:rsid w:val="00150EBB"/>
    <w:rsid w:val="00151B23"/>
    <w:rsid w:val="00152480"/>
    <w:rsid w:val="00155233"/>
    <w:rsid w:val="00170133"/>
    <w:rsid w:val="00171E65"/>
    <w:rsid w:val="001769CC"/>
    <w:rsid w:val="001813DD"/>
    <w:rsid w:val="0018367C"/>
    <w:rsid w:val="00187E30"/>
    <w:rsid w:val="00191536"/>
    <w:rsid w:val="00191CB4"/>
    <w:rsid w:val="00192E94"/>
    <w:rsid w:val="001967F8"/>
    <w:rsid w:val="001A70C3"/>
    <w:rsid w:val="001D0459"/>
    <w:rsid w:val="001E3677"/>
    <w:rsid w:val="001F704B"/>
    <w:rsid w:val="00203715"/>
    <w:rsid w:val="00207D17"/>
    <w:rsid w:val="002126D8"/>
    <w:rsid w:val="00215AC3"/>
    <w:rsid w:val="00220B3E"/>
    <w:rsid w:val="00242A89"/>
    <w:rsid w:val="002470A7"/>
    <w:rsid w:val="0024764C"/>
    <w:rsid w:val="00250828"/>
    <w:rsid w:val="0025245B"/>
    <w:rsid w:val="002608E5"/>
    <w:rsid w:val="002658BE"/>
    <w:rsid w:val="00267B02"/>
    <w:rsid w:val="002740F7"/>
    <w:rsid w:val="00274D33"/>
    <w:rsid w:val="00276DA8"/>
    <w:rsid w:val="00283EB3"/>
    <w:rsid w:val="00293F14"/>
    <w:rsid w:val="002940D3"/>
    <w:rsid w:val="00296050"/>
    <w:rsid w:val="002A7CFC"/>
    <w:rsid w:val="002A7FB8"/>
    <w:rsid w:val="002B5EA1"/>
    <w:rsid w:val="002B61FA"/>
    <w:rsid w:val="002C05A1"/>
    <w:rsid w:val="002D1DB6"/>
    <w:rsid w:val="002D2244"/>
    <w:rsid w:val="002D2E65"/>
    <w:rsid w:val="002E23C4"/>
    <w:rsid w:val="002E5C7C"/>
    <w:rsid w:val="002F6065"/>
    <w:rsid w:val="002F773C"/>
    <w:rsid w:val="0031009A"/>
    <w:rsid w:val="00311170"/>
    <w:rsid w:val="00312A8E"/>
    <w:rsid w:val="003152F8"/>
    <w:rsid w:val="00323620"/>
    <w:rsid w:val="00342CCD"/>
    <w:rsid w:val="00346687"/>
    <w:rsid w:val="003477EC"/>
    <w:rsid w:val="00352370"/>
    <w:rsid w:val="0035437A"/>
    <w:rsid w:val="00355242"/>
    <w:rsid w:val="0036619E"/>
    <w:rsid w:val="00374CB7"/>
    <w:rsid w:val="0037672A"/>
    <w:rsid w:val="0038090C"/>
    <w:rsid w:val="00383EFF"/>
    <w:rsid w:val="00384CE3"/>
    <w:rsid w:val="00394472"/>
    <w:rsid w:val="00394A29"/>
    <w:rsid w:val="00395362"/>
    <w:rsid w:val="00396620"/>
    <w:rsid w:val="003A1058"/>
    <w:rsid w:val="003B71D7"/>
    <w:rsid w:val="003C2B86"/>
    <w:rsid w:val="003D7B9C"/>
    <w:rsid w:val="003E664F"/>
    <w:rsid w:val="003E6DA2"/>
    <w:rsid w:val="003F32B1"/>
    <w:rsid w:val="003F6681"/>
    <w:rsid w:val="00420AE1"/>
    <w:rsid w:val="00437D09"/>
    <w:rsid w:val="00454E7A"/>
    <w:rsid w:val="0046753D"/>
    <w:rsid w:val="00471861"/>
    <w:rsid w:val="0048141E"/>
    <w:rsid w:val="004B65CE"/>
    <w:rsid w:val="004C3CEA"/>
    <w:rsid w:val="004D0C10"/>
    <w:rsid w:val="004D54B0"/>
    <w:rsid w:val="004D5E78"/>
    <w:rsid w:val="004E4B3C"/>
    <w:rsid w:val="004E4C73"/>
    <w:rsid w:val="004E69F1"/>
    <w:rsid w:val="004F246A"/>
    <w:rsid w:val="00504B27"/>
    <w:rsid w:val="0051161E"/>
    <w:rsid w:val="00515A54"/>
    <w:rsid w:val="00540453"/>
    <w:rsid w:val="00545D76"/>
    <w:rsid w:val="00550BFD"/>
    <w:rsid w:val="005513F5"/>
    <w:rsid w:val="00562138"/>
    <w:rsid w:val="00592613"/>
    <w:rsid w:val="005947EC"/>
    <w:rsid w:val="005970BA"/>
    <w:rsid w:val="005A6132"/>
    <w:rsid w:val="005A61B4"/>
    <w:rsid w:val="005A6241"/>
    <w:rsid w:val="005B1F4B"/>
    <w:rsid w:val="005B35DF"/>
    <w:rsid w:val="005B5D74"/>
    <w:rsid w:val="005C031D"/>
    <w:rsid w:val="005C2D3E"/>
    <w:rsid w:val="005C3603"/>
    <w:rsid w:val="005D0EBE"/>
    <w:rsid w:val="005D374B"/>
    <w:rsid w:val="005D7C93"/>
    <w:rsid w:val="005F22D6"/>
    <w:rsid w:val="00601E18"/>
    <w:rsid w:val="00614B3F"/>
    <w:rsid w:val="006263EA"/>
    <w:rsid w:val="00631AF9"/>
    <w:rsid w:val="00637C6B"/>
    <w:rsid w:val="00646CAE"/>
    <w:rsid w:val="00646F27"/>
    <w:rsid w:val="00652A32"/>
    <w:rsid w:val="0065794D"/>
    <w:rsid w:val="00676FD0"/>
    <w:rsid w:val="00690521"/>
    <w:rsid w:val="006957C8"/>
    <w:rsid w:val="006A0035"/>
    <w:rsid w:val="006A03FB"/>
    <w:rsid w:val="006A1075"/>
    <w:rsid w:val="006A4599"/>
    <w:rsid w:val="006B05B8"/>
    <w:rsid w:val="006B1519"/>
    <w:rsid w:val="006B2D27"/>
    <w:rsid w:val="006B5F49"/>
    <w:rsid w:val="006C013E"/>
    <w:rsid w:val="006C4306"/>
    <w:rsid w:val="006C4733"/>
    <w:rsid w:val="006C4A6F"/>
    <w:rsid w:val="006D5915"/>
    <w:rsid w:val="006E37E9"/>
    <w:rsid w:val="00701D2F"/>
    <w:rsid w:val="00703C24"/>
    <w:rsid w:val="0070768E"/>
    <w:rsid w:val="00710BFE"/>
    <w:rsid w:val="00721FD0"/>
    <w:rsid w:val="00731435"/>
    <w:rsid w:val="00740CD2"/>
    <w:rsid w:val="00742775"/>
    <w:rsid w:val="00750943"/>
    <w:rsid w:val="00754619"/>
    <w:rsid w:val="0075637D"/>
    <w:rsid w:val="00762723"/>
    <w:rsid w:val="00770DE9"/>
    <w:rsid w:val="00775757"/>
    <w:rsid w:val="007837F7"/>
    <w:rsid w:val="00790EF7"/>
    <w:rsid w:val="00791987"/>
    <w:rsid w:val="00795F96"/>
    <w:rsid w:val="007B784E"/>
    <w:rsid w:val="007C48C9"/>
    <w:rsid w:val="007C711C"/>
    <w:rsid w:val="007D09D0"/>
    <w:rsid w:val="007D53CE"/>
    <w:rsid w:val="007D558E"/>
    <w:rsid w:val="007D5A55"/>
    <w:rsid w:val="007D7C24"/>
    <w:rsid w:val="007E099F"/>
    <w:rsid w:val="007E1D5A"/>
    <w:rsid w:val="007E4B40"/>
    <w:rsid w:val="007E5C7A"/>
    <w:rsid w:val="007F04B3"/>
    <w:rsid w:val="007F2138"/>
    <w:rsid w:val="007F2BC2"/>
    <w:rsid w:val="007F39D8"/>
    <w:rsid w:val="007F7FAE"/>
    <w:rsid w:val="008071CD"/>
    <w:rsid w:val="00807A8C"/>
    <w:rsid w:val="0084217D"/>
    <w:rsid w:val="00843061"/>
    <w:rsid w:val="00852F35"/>
    <w:rsid w:val="008639DA"/>
    <w:rsid w:val="00866603"/>
    <w:rsid w:val="008856A5"/>
    <w:rsid w:val="00892F13"/>
    <w:rsid w:val="00897F5A"/>
    <w:rsid w:val="008A74E0"/>
    <w:rsid w:val="008B157F"/>
    <w:rsid w:val="008B3FC9"/>
    <w:rsid w:val="008B6CE6"/>
    <w:rsid w:val="008B7BD8"/>
    <w:rsid w:val="008D5A58"/>
    <w:rsid w:val="008D7EAD"/>
    <w:rsid w:val="008E34A9"/>
    <w:rsid w:val="008E5B27"/>
    <w:rsid w:val="008F175A"/>
    <w:rsid w:val="008F1AEB"/>
    <w:rsid w:val="008F7447"/>
    <w:rsid w:val="008F7F75"/>
    <w:rsid w:val="00916C1F"/>
    <w:rsid w:val="0092059E"/>
    <w:rsid w:val="00946F25"/>
    <w:rsid w:val="00961204"/>
    <w:rsid w:val="0096128B"/>
    <w:rsid w:val="009800C5"/>
    <w:rsid w:val="00980FDD"/>
    <w:rsid w:val="00986CE0"/>
    <w:rsid w:val="00992093"/>
    <w:rsid w:val="00993A5F"/>
    <w:rsid w:val="00994152"/>
    <w:rsid w:val="0099536E"/>
    <w:rsid w:val="009B079D"/>
    <w:rsid w:val="009E246D"/>
    <w:rsid w:val="009E4167"/>
    <w:rsid w:val="009F0613"/>
    <w:rsid w:val="00A00FE1"/>
    <w:rsid w:val="00A034CD"/>
    <w:rsid w:val="00A138A3"/>
    <w:rsid w:val="00A232E6"/>
    <w:rsid w:val="00A264C8"/>
    <w:rsid w:val="00A37149"/>
    <w:rsid w:val="00A43082"/>
    <w:rsid w:val="00A4407C"/>
    <w:rsid w:val="00A45787"/>
    <w:rsid w:val="00A4643E"/>
    <w:rsid w:val="00A471B6"/>
    <w:rsid w:val="00A514EA"/>
    <w:rsid w:val="00A5425F"/>
    <w:rsid w:val="00A544DD"/>
    <w:rsid w:val="00A55513"/>
    <w:rsid w:val="00A8023B"/>
    <w:rsid w:val="00A91B23"/>
    <w:rsid w:val="00A91F20"/>
    <w:rsid w:val="00A967DD"/>
    <w:rsid w:val="00AB0838"/>
    <w:rsid w:val="00AB28E4"/>
    <w:rsid w:val="00AC136C"/>
    <w:rsid w:val="00AC7006"/>
    <w:rsid w:val="00AD144D"/>
    <w:rsid w:val="00AD4B4A"/>
    <w:rsid w:val="00AE21F5"/>
    <w:rsid w:val="00AE32F2"/>
    <w:rsid w:val="00AE73DF"/>
    <w:rsid w:val="00AF0345"/>
    <w:rsid w:val="00B00223"/>
    <w:rsid w:val="00B07334"/>
    <w:rsid w:val="00B2162A"/>
    <w:rsid w:val="00B328A5"/>
    <w:rsid w:val="00B4302F"/>
    <w:rsid w:val="00B62A59"/>
    <w:rsid w:val="00B678D4"/>
    <w:rsid w:val="00B742D3"/>
    <w:rsid w:val="00B96249"/>
    <w:rsid w:val="00BA0135"/>
    <w:rsid w:val="00BA3B60"/>
    <w:rsid w:val="00BA4E2B"/>
    <w:rsid w:val="00BA7C2C"/>
    <w:rsid w:val="00BB1F89"/>
    <w:rsid w:val="00BC1231"/>
    <w:rsid w:val="00BC72BC"/>
    <w:rsid w:val="00BD75A1"/>
    <w:rsid w:val="00BD7E11"/>
    <w:rsid w:val="00BF0E21"/>
    <w:rsid w:val="00C030C3"/>
    <w:rsid w:val="00C04DEB"/>
    <w:rsid w:val="00C077C9"/>
    <w:rsid w:val="00C20A24"/>
    <w:rsid w:val="00C2254C"/>
    <w:rsid w:val="00C24738"/>
    <w:rsid w:val="00C5431C"/>
    <w:rsid w:val="00C57719"/>
    <w:rsid w:val="00C71531"/>
    <w:rsid w:val="00CB2804"/>
    <w:rsid w:val="00CB5E96"/>
    <w:rsid w:val="00CC2AF8"/>
    <w:rsid w:val="00CC364D"/>
    <w:rsid w:val="00CC4887"/>
    <w:rsid w:val="00CC57CD"/>
    <w:rsid w:val="00CE1C29"/>
    <w:rsid w:val="00CE4CDB"/>
    <w:rsid w:val="00CF514A"/>
    <w:rsid w:val="00D01981"/>
    <w:rsid w:val="00D11C66"/>
    <w:rsid w:val="00D13DA6"/>
    <w:rsid w:val="00D14D67"/>
    <w:rsid w:val="00D25876"/>
    <w:rsid w:val="00D2753F"/>
    <w:rsid w:val="00D33C69"/>
    <w:rsid w:val="00D63DD9"/>
    <w:rsid w:val="00D73A95"/>
    <w:rsid w:val="00D763BE"/>
    <w:rsid w:val="00D77D40"/>
    <w:rsid w:val="00D8782D"/>
    <w:rsid w:val="00D964F6"/>
    <w:rsid w:val="00DA65E6"/>
    <w:rsid w:val="00DB05D2"/>
    <w:rsid w:val="00DB6273"/>
    <w:rsid w:val="00DB6929"/>
    <w:rsid w:val="00DC4607"/>
    <w:rsid w:val="00DF06AD"/>
    <w:rsid w:val="00E120B1"/>
    <w:rsid w:val="00E1614E"/>
    <w:rsid w:val="00E17E55"/>
    <w:rsid w:val="00E22EB6"/>
    <w:rsid w:val="00E24460"/>
    <w:rsid w:val="00E30B20"/>
    <w:rsid w:val="00E42EB4"/>
    <w:rsid w:val="00E54371"/>
    <w:rsid w:val="00E5764B"/>
    <w:rsid w:val="00E81495"/>
    <w:rsid w:val="00E86F8A"/>
    <w:rsid w:val="00E951C4"/>
    <w:rsid w:val="00EA0CFD"/>
    <w:rsid w:val="00EA649D"/>
    <w:rsid w:val="00EC324A"/>
    <w:rsid w:val="00EC41DA"/>
    <w:rsid w:val="00EC7F6B"/>
    <w:rsid w:val="00ED647D"/>
    <w:rsid w:val="00ED666E"/>
    <w:rsid w:val="00EF34AE"/>
    <w:rsid w:val="00EF466F"/>
    <w:rsid w:val="00F036CF"/>
    <w:rsid w:val="00F07F2E"/>
    <w:rsid w:val="00F13E4E"/>
    <w:rsid w:val="00F22DCA"/>
    <w:rsid w:val="00F4025C"/>
    <w:rsid w:val="00F52BC5"/>
    <w:rsid w:val="00F612B7"/>
    <w:rsid w:val="00F63FB9"/>
    <w:rsid w:val="00F66A0E"/>
    <w:rsid w:val="00F74184"/>
    <w:rsid w:val="00F82889"/>
    <w:rsid w:val="00F95542"/>
    <w:rsid w:val="00FA42B7"/>
    <w:rsid w:val="00FB4118"/>
    <w:rsid w:val="00FC0223"/>
    <w:rsid w:val="00FC289B"/>
    <w:rsid w:val="00FC5717"/>
    <w:rsid w:val="00FC71F0"/>
    <w:rsid w:val="00FD149A"/>
    <w:rsid w:val="00FD415F"/>
    <w:rsid w:val="00FD42C5"/>
    <w:rsid w:val="00FD4484"/>
    <w:rsid w:val="00FD7231"/>
    <w:rsid w:val="00FE09EE"/>
    <w:rsid w:val="00FE1E90"/>
    <w:rsid w:val="00FE306C"/>
    <w:rsid w:val="00FF0190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7E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7E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2037</Words>
  <Characters>16386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ПаршинВИ</cp:lastModifiedBy>
  <cp:revision>2</cp:revision>
  <cp:lastPrinted>2018-10-08T07:26:00Z</cp:lastPrinted>
  <dcterms:created xsi:type="dcterms:W3CDTF">2022-01-17T11:27:00Z</dcterms:created>
  <dcterms:modified xsi:type="dcterms:W3CDTF">2022-01-17T11:27:00Z</dcterms:modified>
</cp:coreProperties>
</file>