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29" w:rsidRPr="005E63CB" w:rsidRDefault="009F7D29" w:rsidP="009F7D29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 w:rsidRPr="005E63CB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2559E1" wp14:editId="6CF5C47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3C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F7D29" w:rsidRPr="005E63CB" w:rsidRDefault="009F7D29" w:rsidP="009F7D2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F7D29" w:rsidRPr="005E63CB" w:rsidRDefault="009F7D29" w:rsidP="009F7D2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5E63CB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9F7D29" w:rsidRPr="005E63CB" w:rsidRDefault="009F7D29" w:rsidP="009F7D2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5E63CB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F7D29" w:rsidRPr="005E63CB" w:rsidRDefault="009F7D29" w:rsidP="009F7D2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5E63CB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9F7D29" w:rsidRPr="005E63CB" w:rsidRDefault="009F7D29" w:rsidP="009F7D2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F7D29" w:rsidRPr="005E63CB" w:rsidRDefault="009F7D29" w:rsidP="009F7D2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E63C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F7D29" w:rsidRPr="005E63CB" w:rsidRDefault="009F7D29" w:rsidP="009F7D2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F7D29" w:rsidRPr="005E63CB" w:rsidTr="00FD15AC">
        <w:trPr>
          <w:trHeight w:val="146"/>
        </w:trPr>
        <w:tc>
          <w:tcPr>
            <w:tcW w:w="5846" w:type="dxa"/>
            <w:shd w:val="clear" w:color="auto" w:fill="auto"/>
          </w:tcPr>
          <w:p w:rsidR="009F7D29" w:rsidRPr="005E63CB" w:rsidRDefault="009F7D29" w:rsidP="007007E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E63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007ED" w:rsidRPr="005E63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</w:t>
            </w:r>
            <w:r w:rsidRPr="005E63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ноября 2022 г.</w:t>
            </w:r>
          </w:p>
        </w:tc>
        <w:tc>
          <w:tcPr>
            <w:tcW w:w="2409" w:type="dxa"/>
            <w:shd w:val="clear" w:color="auto" w:fill="auto"/>
          </w:tcPr>
          <w:p w:rsidR="009F7D29" w:rsidRPr="005E63CB" w:rsidRDefault="009F7D29" w:rsidP="007007E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E63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007ED" w:rsidRPr="005E63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394</w:t>
            </w:r>
          </w:p>
        </w:tc>
      </w:tr>
    </w:tbl>
    <w:p w:rsidR="009F7D29" w:rsidRPr="005E63CB" w:rsidRDefault="009F7D29" w:rsidP="009F7D2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F7D29" w:rsidRPr="005E63CB" w:rsidRDefault="009F7D29" w:rsidP="009F7D29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8901E4" w:rsidRPr="005E63CB" w:rsidRDefault="00E67EF4" w:rsidP="009F7D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63C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</w:t>
      </w:r>
      <w:r w:rsidR="001E071E" w:rsidRPr="005E63CB">
        <w:rPr>
          <w:rFonts w:ascii="PT Astra Serif" w:hAnsi="PT Astra Serif" w:cs="Times New Roman"/>
          <w:b/>
          <w:sz w:val="28"/>
          <w:szCs w:val="28"/>
        </w:rPr>
        <w:t xml:space="preserve">и дополнений </w:t>
      </w:r>
      <w:r w:rsidRPr="005E63CB">
        <w:rPr>
          <w:rFonts w:ascii="PT Astra Serif" w:hAnsi="PT Astra Serif" w:cs="Times New Roman"/>
          <w:b/>
          <w:sz w:val="28"/>
          <w:szCs w:val="28"/>
        </w:rPr>
        <w:t>в постановление администрации муниципального образования Каменский район от 24</w:t>
      </w:r>
      <w:r w:rsidR="008901E4" w:rsidRPr="005E63CB">
        <w:rPr>
          <w:rFonts w:ascii="PT Astra Serif" w:hAnsi="PT Astra Serif" w:cs="Times New Roman"/>
          <w:b/>
          <w:sz w:val="28"/>
          <w:szCs w:val="28"/>
        </w:rPr>
        <w:t xml:space="preserve"> ноября </w:t>
      </w:r>
      <w:r w:rsidRPr="005E63CB">
        <w:rPr>
          <w:rFonts w:ascii="PT Astra Serif" w:hAnsi="PT Astra Serif" w:cs="Times New Roman"/>
          <w:b/>
          <w:sz w:val="28"/>
          <w:szCs w:val="28"/>
        </w:rPr>
        <w:t>2016</w:t>
      </w:r>
      <w:r w:rsidR="008901E4" w:rsidRPr="005E63CB">
        <w:rPr>
          <w:rFonts w:ascii="PT Astra Serif" w:hAnsi="PT Astra Serif" w:cs="Times New Roman"/>
          <w:b/>
          <w:sz w:val="28"/>
          <w:szCs w:val="28"/>
        </w:rPr>
        <w:t xml:space="preserve"> г</w:t>
      </w:r>
      <w:r w:rsidR="00E42A69" w:rsidRPr="005E63CB">
        <w:rPr>
          <w:rFonts w:ascii="PT Astra Serif" w:hAnsi="PT Astra Serif" w:cs="Times New Roman"/>
          <w:b/>
          <w:sz w:val="28"/>
          <w:szCs w:val="28"/>
        </w:rPr>
        <w:t>.</w:t>
      </w:r>
    </w:p>
    <w:p w:rsidR="00E67EF4" w:rsidRPr="005E63CB" w:rsidRDefault="00E67EF4" w:rsidP="009F7D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63CB">
        <w:rPr>
          <w:rFonts w:ascii="PT Astra Serif" w:hAnsi="PT Astra Serif" w:cs="Times New Roman"/>
          <w:b/>
          <w:sz w:val="28"/>
          <w:szCs w:val="28"/>
        </w:rPr>
        <w:t xml:space="preserve"> №</w:t>
      </w:r>
      <w:r w:rsidR="009F7D29" w:rsidRPr="005E63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63CB">
        <w:rPr>
          <w:rFonts w:ascii="PT Astra Serif" w:hAnsi="PT Astra Serif" w:cs="Times New Roman"/>
          <w:b/>
          <w:sz w:val="28"/>
          <w:szCs w:val="28"/>
        </w:rPr>
        <w:t>322 «Об утверждении</w:t>
      </w:r>
      <w:r w:rsidR="00C90300" w:rsidRPr="005E63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63CB">
        <w:rPr>
          <w:rFonts w:ascii="PT Astra Serif" w:hAnsi="PT Astra Serif" w:cs="Times New Roman"/>
          <w:b/>
          <w:sz w:val="28"/>
          <w:szCs w:val="28"/>
        </w:rPr>
        <w:t>Порядка формирования и ведения</w:t>
      </w:r>
      <w:r w:rsidR="00C90300" w:rsidRPr="005E63CB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5E63CB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реестров источников доходов бюджета </w:t>
      </w:r>
      <w:r w:rsidRPr="005E63CB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proofErr w:type="gramEnd"/>
      <w:r w:rsidRPr="005E63CB">
        <w:rPr>
          <w:rFonts w:ascii="PT Astra Serif" w:hAnsi="PT Astra Serif" w:cs="Times New Roman"/>
          <w:b/>
          <w:sz w:val="28"/>
          <w:szCs w:val="28"/>
        </w:rPr>
        <w:t xml:space="preserve"> Каменский район и бюджета муниципального образования Архангельское Каменского района»</w:t>
      </w:r>
    </w:p>
    <w:p w:rsidR="0066450C" w:rsidRPr="005E63CB" w:rsidRDefault="0066450C" w:rsidP="00E67EF4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6450C" w:rsidRPr="005E63CB" w:rsidRDefault="0066450C" w:rsidP="00E67EF4">
      <w:pPr>
        <w:pStyle w:val="ConsPlusNormal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67EF4" w:rsidRPr="005E63CB" w:rsidRDefault="00E67EF4" w:rsidP="00E67EF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E63CB">
        <w:rPr>
          <w:rFonts w:ascii="PT Astra Serif" w:hAnsi="PT Astra Serif"/>
          <w:sz w:val="26"/>
          <w:szCs w:val="26"/>
        </w:rPr>
        <w:t xml:space="preserve">В соответствии с </w:t>
      </w:r>
      <w:r w:rsidR="001E071E" w:rsidRPr="005E63CB">
        <w:rPr>
          <w:rFonts w:ascii="PT Astra Serif" w:hAnsi="PT Astra Serif"/>
          <w:sz w:val="26"/>
          <w:szCs w:val="26"/>
        </w:rPr>
        <w:t>П</w:t>
      </w:r>
      <w:r w:rsidRPr="005E63CB">
        <w:rPr>
          <w:rFonts w:ascii="PT Astra Serif" w:hAnsi="PT Astra Serif"/>
          <w:sz w:val="26"/>
          <w:szCs w:val="26"/>
        </w:rPr>
        <w:t>остановление</w:t>
      </w:r>
      <w:r w:rsidR="001E071E" w:rsidRPr="005E63CB">
        <w:rPr>
          <w:rFonts w:ascii="PT Astra Serif" w:hAnsi="PT Astra Serif"/>
          <w:sz w:val="26"/>
          <w:szCs w:val="26"/>
        </w:rPr>
        <w:t>м</w:t>
      </w:r>
      <w:r w:rsidRPr="005E63CB">
        <w:rPr>
          <w:rFonts w:ascii="PT Astra Serif" w:hAnsi="PT Astra Serif"/>
          <w:sz w:val="26"/>
          <w:szCs w:val="26"/>
        </w:rPr>
        <w:t xml:space="preserve"> Правительства Российской Федерации от </w:t>
      </w:r>
      <w:r w:rsidR="001E071E" w:rsidRPr="005E63CB">
        <w:rPr>
          <w:rFonts w:ascii="PT Astra Serif" w:hAnsi="PT Astra Serif"/>
          <w:sz w:val="26"/>
          <w:szCs w:val="26"/>
        </w:rPr>
        <w:t>05 марта</w:t>
      </w:r>
      <w:r w:rsidR="009F7D29" w:rsidRPr="005E63CB">
        <w:rPr>
          <w:rFonts w:ascii="PT Astra Serif" w:hAnsi="PT Astra Serif"/>
          <w:sz w:val="26"/>
          <w:szCs w:val="26"/>
        </w:rPr>
        <w:t xml:space="preserve"> </w:t>
      </w:r>
      <w:r w:rsidRPr="005E63CB">
        <w:rPr>
          <w:rFonts w:ascii="PT Astra Serif" w:hAnsi="PT Astra Serif"/>
          <w:sz w:val="26"/>
          <w:szCs w:val="26"/>
        </w:rPr>
        <w:t>20</w:t>
      </w:r>
      <w:r w:rsidR="001E071E" w:rsidRPr="005E63CB">
        <w:rPr>
          <w:rFonts w:ascii="PT Astra Serif" w:hAnsi="PT Astra Serif"/>
          <w:sz w:val="26"/>
          <w:szCs w:val="26"/>
        </w:rPr>
        <w:t>22</w:t>
      </w:r>
      <w:r w:rsidRPr="005E63CB">
        <w:rPr>
          <w:rFonts w:ascii="PT Astra Serif" w:hAnsi="PT Astra Serif"/>
          <w:sz w:val="26"/>
          <w:szCs w:val="26"/>
        </w:rPr>
        <w:t xml:space="preserve"> года № </w:t>
      </w:r>
      <w:r w:rsidR="001E071E" w:rsidRPr="005E63CB">
        <w:rPr>
          <w:rFonts w:ascii="PT Astra Serif" w:hAnsi="PT Astra Serif"/>
          <w:sz w:val="26"/>
          <w:szCs w:val="26"/>
        </w:rPr>
        <w:t>294</w:t>
      </w:r>
      <w:r w:rsidRPr="005E63CB">
        <w:rPr>
          <w:rFonts w:ascii="PT Astra Serif" w:hAnsi="PT Astra Serif"/>
          <w:sz w:val="26"/>
          <w:szCs w:val="26"/>
        </w:rPr>
        <w:t xml:space="preserve"> «О</w:t>
      </w:r>
      <w:r w:rsidR="001E071E" w:rsidRPr="005E63CB">
        <w:rPr>
          <w:rFonts w:ascii="PT Astra Serif" w:hAnsi="PT Astra Serif"/>
          <w:sz w:val="26"/>
          <w:szCs w:val="26"/>
        </w:rPr>
        <w:t xml:space="preserve">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</w:t>
      </w:r>
      <w:r w:rsidRPr="005E63CB">
        <w:rPr>
          <w:rFonts w:ascii="PT Astra Serif" w:hAnsi="PT Astra Serif"/>
          <w:sz w:val="26"/>
          <w:szCs w:val="26"/>
        </w:rPr>
        <w:t>»,</w:t>
      </w:r>
      <w:r w:rsidR="00C90300" w:rsidRPr="005E63CB">
        <w:rPr>
          <w:rFonts w:ascii="PT Astra Serif" w:hAnsi="PT Astra Serif"/>
          <w:sz w:val="26"/>
          <w:szCs w:val="26"/>
        </w:rPr>
        <w:t xml:space="preserve"> </w:t>
      </w:r>
      <w:r w:rsidRPr="005E63CB">
        <w:rPr>
          <w:rFonts w:ascii="PT Astra Serif" w:hAnsi="PT Astra Serif"/>
          <w:sz w:val="26"/>
          <w:szCs w:val="26"/>
        </w:rPr>
        <w:t>на основании статьи 32 Устава муниципального образования Каменский район</w:t>
      </w:r>
      <w:r w:rsidR="00C90300" w:rsidRPr="005E63CB">
        <w:rPr>
          <w:rFonts w:ascii="PT Astra Serif" w:hAnsi="PT Astra Serif"/>
          <w:sz w:val="26"/>
          <w:szCs w:val="26"/>
        </w:rPr>
        <w:t xml:space="preserve"> </w:t>
      </w:r>
      <w:r w:rsidRPr="005E63CB">
        <w:rPr>
          <w:rFonts w:ascii="PT Astra Serif" w:hAnsi="PT Astra Serif"/>
          <w:sz w:val="26"/>
          <w:szCs w:val="26"/>
        </w:rPr>
        <w:t>администрация муниципального образования Каменский район</w:t>
      </w:r>
      <w:r w:rsidR="00955BA3" w:rsidRPr="005E63CB">
        <w:rPr>
          <w:rFonts w:ascii="PT Astra Serif" w:hAnsi="PT Astra Serif"/>
          <w:sz w:val="26"/>
          <w:szCs w:val="26"/>
        </w:rPr>
        <w:t xml:space="preserve"> </w:t>
      </w:r>
      <w:r w:rsidRPr="005E63CB">
        <w:rPr>
          <w:rFonts w:ascii="PT Astra Serif" w:hAnsi="PT Astra Serif"/>
          <w:sz w:val="26"/>
          <w:szCs w:val="26"/>
        </w:rPr>
        <w:t>ПОСТАНОВЛЯЕТ:</w:t>
      </w:r>
      <w:proofErr w:type="gramEnd"/>
    </w:p>
    <w:p w:rsidR="00E67EF4" w:rsidRPr="005E63CB" w:rsidRDefault="00E67EF4" w:rsidP="00E67EF4">
      <w:pPr>
        <w:pStyle w:val="ConsPlusNormal"/>
        <w:spacing w:line="360" w:lineRule="exact"/>
        <w:ind w:firstLine="540"/>
        <w:jc w:val="both"/>
        <w:rPr>
          <w:rFonts w:ascii="PT Astra Serif" w:hAnsi="PT Astra Serif"/>
          <w:sz w:val="26"/>
          <w:szCs w:val="26"/>
        </w:rPr>
      </w:pPr>
      <w:r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>1.</w:t>
      </w:r>
      <w:r w:rsidR="009F7D29"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="001E071E"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Утвердить изменения и дополнения, которые вносятся </w:t>
      </w:r>
      <w:r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 </w:t>
      </w:r>
      <w:r w:rsidRPr="005E63CB">
        <w:rPr>
          <w:rFonts w:ascii="PT Astra Serif" w:hAnsi="PT Astra Serif" w:cs="Times New Roman"/>
          <w:sz w:val="26"/>
          <w:szCs w:val="26"/>
        </w:rPr>
        <w:t xml:space="preserve">в </w:t>
      </w:r>
      <w:r w:rsidR="00C90300" w:rsidRPr="005E63CB">
        <w:rPr>
          <w:rFonts w:ascii="PT Astra Serif" w:hAnsi="PT Astra Serif" w:cs="Times New Roman"/>
          <w:sz w:val="26"/>
          <w:szCs w:val="26"/>
        </w:rPr>
        <w:t>п</w:t>
      </w:r>
      <w:r w:rsidRPr="005E63CB">
        <w:rPr>
          <w:rFonts w:ascii="PT Astra Serif" w:hAnsi="PT Astra Serif" w:cs="Times New Roman"/>
          <w:sz w:val="26"/>
          <w:szCs w:val="26"/>
        </w:rPr>
        <w:t>остановление администрации муниципального образования Каменский район от 24</w:t>
      </w:r>
      <w:r w:rsidR="008901E4" w:rsidRPr="005E63CB">
        <w:rPr>
          <w:rFonts w:ascii="PT Astra Serif" w:hAnsi="PT Astra Serif" w:cs="Times New Roman"/>
          <w:sz w:val="26"/>
          <w:szCs w:val="26"/>
        </w:rPr>
        <w:t xml:space="preserve"> ноября </w:t>
      </w:r>
      <w:r w:rsidRPr="005E63CB">
        <w:rPr>
          <w:rFonts w:ascii="PT Astra Serif" w:hAnsi="PT Astra Serif" w:cs="Times New Roman"/>
          <w:sz w:val="26"/>
          <w:szCs w:val="26"/>
        </w:rPr>
        <w:t>2016</w:t>
      </w:r>
      <w:r w:rsidR="00E42A69" w:rsidRPr="005E63CB">
        <w:rPr>
          <w:rFonts w:ascii="PT Astra Serif" w:hAnsi="PT Astra Serif" w:cs="Times New Roman"/>
          <w:sz w:val="26"/>
          <w:szCs w:val="26"/>
        </w:rPr>
        <w:t> </w:t>
      </w:r>
      <w:r w:rsidR="008901E4" w:rsidRPr="005E63CB">
        <w:rPr>
          <w:rFonts w:ascii="PT Astra Serif" w:hAnsi="PT Astra Serif" w:cs="Times New Roman"/>
          <w:sz w:val="26"/>
          <w:szCs w:val="26"/>
        </w:rPr>
        <w:t>г</w:t>
      </w:r>
      <w:r w:rsidR="00E42A69" w:rsidRPr="005E63CB">
        <w:rPr>
          <w:rFonts w:ascii="PT Astra Serif" w:hAnsi="PT Astra Serif" w:cs="Times New Roman"/>
          <w:sz w:val="26"/>
          <w:szCs w:val="26"/>
        </w:rPr>
        <w:t>.</w:t>
      </w:r>
      <w:r w:rsidRPr="005E63CB">
        <w:rPr>
          <w:rFonts w:ascii="PT Astra Serif" w:hAnsi="PT Astra Serif" w:cs="Times New Roman"/>
          <w:sz w:val="26"/>
          <w:szCs w:val="26"/>
        </w:rPr>
        <w:t xml:space="preserve"> №</w:t>
      </w:r>
      <w:r w:rsidR="00E42A69" w:rsidRPr="005E63CB">
        <w:rPr>
          <w:rFonts w:ascii="PT Astra Serif" w:hAnsi="PT Astra Serif" w:cs="Times New Roman"/>
          <w:sz w:val="26"/>
          <w:szCs w:val="26"/>
        </w:rPr>
        <w:t xml:space="preserve"> </w:t>
      </w:r>
      <w:r w:rsidRPr="005E63CB">
        <w:rPr>
          <w:rFonts w:ascii="PT Astra Serif" w:hAnsi="PT Astra Serif" w:cs="Times New Roman"/>
          <w:sz w:val="26"/>
          <w:szCs w:val="26"/>
        </w:rPr>
        <w:t xml:space="preserve">322 «Об утверждении Порядка формирования и ведения </w:t>
      </w:r>
      <w:proofErr w:type="gramStart"/>
      <w:r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 xml:space="preserve">реестров источников доходов бюджета </w:t>
      </w:r>
      <w:r w:rsidRPr="005E63CB">
        <w:rPr>
          <w:rFonts w:ascii="PT Astra Serif" w:hAnsi="PT Astra Serif" w:cs="Times New Roman"/>
          <w:sz w:val="26"/>
          <w:szCs w:val="26"/>
        </w:rPr>
        <w:t>муниципального образования</w:t>
      </w:r>
      <w:proofErr w:type="gramEnd"/>
      <w:r w:rsidRPr="005E63CB">
        <w:rPr>
          <w:rFonts w:ascii="PT Astra Serif" w:hAnsi="PT Astra Serif" w:cs="Times New Roman"/>
          <w:sz w:val="26"/>
          <w:szCs w:val="26"/>
        </w:rPr>
        <w:t xml:space="preserve"> Каменский район и бюджета муниципального образования Архангельское Каменского района» </w:t>
      </w:r>
      <w:r w:rsidR="001E071E" w:rsidRPr="005E63CB">
        <w:rPr>
          <w:rFonts w:ascii="PT Astra Serif" w:hAnsi="PT Astra Serif" w:cs="Times New Roman"/>
          <w:sz w:val="26"/>
          <w:szCs w:val="26"/>
        </w:rPr>
        <w:t>(приложение)</w:t>
      </w:r>
      <w:r w:rsidR="0079190D" w:rsidRPr="005E63CB">
        <w:rPr>
          <w:rFonts w:ascii="PT Astra Serif" w:hAnsi="PT Astra Serif"/>
          <w:sz w:val="26"/>
          <w:szCs w:val="26"/>
        </w:rPr>
        <w:t>.</w:t>
      </w:r>
    </w:p>
    <w:p w:rsidR="00C90300" w:rsidRPr="005E63CB" w:rsidRDefault="00C90300" w:rsidP="00C90300">
      <w:pPr>
        <w:pStyle w:val="ConsPlusNormal"/>
        <w:ind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>2. Постановление вступает в силу со дня  обнародования</w:t>
      </w:r>
      <w:r w:rsidR="0066450C" w:rsidRPr="005E63CB">
        <w:rPr>
          <w:rFonts w:ascii="PT Astra Serif" w:eastAsiaTheme="minorHAnsi" w:hAnsi="PT Astra Serif" w:cs="Times New Roman"/>
          <w:sz w:val="26"/>
          <w:szCs w:val="26"/>
          <w:lang w:eastAsia="en-US"/>
        </w:rPr>
        <w:t>.</w:t>
      </w:r>
    </w:p>
    <w:p w:rsidR="009F7D29" w:rsidRPr="005E63CB" w:rsidRDefault="009F7D29" w:rsidP="009F7D29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F7D29" w:rsidRPr="005E63CB" w:rsidRDefault="009F7D29" w:rsidP="009F7D29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F7D29" w:rsidRPr="005E63CB" w:rsidRDefault="009F7D29" w:rsidP="009F7D29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F7D29" w:rsidRPr="005E63CB" w:rsidTr="00D75260">
        <w:trPr>
          <w:trHeight w:val="229"/>
        </w:trPr>
        <w:tc>
          <w:tcPr>
            <w:tcW w:w="2178" w:type="pct"/>
          </w:tcPr>
          <w:p w:rsidR="009F7D29" w:rsidRPr="005E63CB" w:rsidRDefault="009F7D29" w:rsidP="00D75260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E63C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F7D29" w:rsidRPr="005E63CB" w:rsidRDefault="009F7D29" w:rsidP="00D7526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F7D29" w:rsidRPr="005E63CB" w:rsidRDefault="009F7D29" w:rsidP="00D75260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E63C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9F7D29" w:rsidRPr="005E63CB" w:rsidRDefault="009F7D29" w:rsidP="009F7D2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F7D29" w:rsidRPr="005E63CB" w:rsidRDefault="009F7D29" w:rsidP="009F7D29">
      <w:pPr>
        <w:rPr>
          <w:rFonts w:ascii="PT Astra Serif" w:hAnsi="PT Astra Serif"/>
          <w:sz w:val="24"/>
          <w:szCs w:val="24"/>
        </w:rPr>
      </w:pPr>
    </w:p>
    <w:p w:rsidR="00066013" w:rsidRPr="005E63CB" w:rsidRDefault="00066013" w:rsidP="00247DA8">
      <w:pPr>
        <w:jc w:val="right"/>
        <w:rPr>
          <w:rFonts w:ascii="PT Astra Serif" w:hAnsi="PT Astra Serif"/>
          <w:sz w:val="28"/>
          <w:szCs w:val="28"/>
        </w:rPr>
        <w:sectPr w:rsidR="00066013" w:rsidRPr="005E63CB" w:rsidSect="00A83357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45AB" w:rsidRPr="005E63CB" w:rsidTr="007C43AC">
        <w:trPr>
          <w:jc w:val="center"/>
        </w:trPr>
        <w:tc>
          <w:tcPr>
            <w:tcW w:w="4785" w:type="dxa"/>
          </w:tcPr>
          <w:p w:rsidR="00E645AB" w:rsidRPr="005E63CB" w:rsidRDefault="00E645AB" w:rsidP="007C43AC">
            <w:pPr>
              <w:tabs>
                <w:tab w:val="left" w:pos="709"/>
              </w:tabs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645AB" w:rsidRPr="005E63CB" w:rsidRDefault="00E645AB" w:rsidP="007C4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3C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645AB" w:rsidRPr="005E63CB" w:rsidRDefault="00E645AB" w:rsidP="007C4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3C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45AB" w:rsidRPr="005E63CB" w:rsidRDefault="00E645AB" w:rsidP="007C4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3C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45AB" w:rsidRPr="005E63CB" w:rsidRDefault="00E645AB" w:rsidP="007C43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3C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E645AB" w:rsidRPr="005E63CB" w:rsidRDefault="009F7D29" w:rsidP="00E42A6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63CB">
              <w:rPr>
                <w:rFonts w:ascii="PT Astra Serif" w:hAnsi="PT Astra Serif"/>
                <w:sz w:val="28"/>
                <w:szCs w:val="28"/>
              </w:rPr>
              <w:t>от 28 ноября 2022 г.</w:t>
            </w:r>
            <w:r w:rsidR="00E42A69" w:rsidRPr="005E63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E63CB">
              <w:rPr>
                <w:rFonts w:ascii="PT Astra Serif" w:hAnsi="PT Astra Serif"/>
                <w:sz w:val="28"/>
                <w:szCs w:val="28"/>
              </w:rPr>
              <w:t xml:space="preserve">№ 394 </w:t>
            </w:r>
          </w:p>
        </w:tc>
      </w:tr>
    </w:tbl>
    <w:p w:rsidR="00E645AB" w:rsidRPr="005E63CB" w:rsidRDefault="00E645AB" w:rsidP="005B101F">
      <w:pPr>
        <w:jc w:val="center"/>
        <w:rPr>
          <w:rFonts w:ascii="PT Astra Serif" w:hAnsi="PT Astra Serif"/>
          <w:sz w:val="28"/>
          <w:szCs w:val="28"/>
        </w:rPr>
      </w:pPr>
    </w:p>
    <w:p w:rsidR="009F7D29" w:rsidRPr="005E63CB" w:rsidRDefault="009F7D29" w:rsidP="005B101F">
      <w:pPr>
        <w:jc w:val="center"/>
        <w:rPr>
          <w:rFonts w:ascii="PT Astra Serif" w:hAnsi="PT Astra Serif"/>
          <w:sz w:val="28"/>
          <w:szCs w:val="28"/>
        </w:rPr>
      </w:pPr>
    </w:p>
    <w:p w:rsidR="009F7D29" w:rsidRPr="005E63CB" w:rsidRDefault="009F7D29" w:rsidP="005B101F">
      <w:pPr>
        <w:jc w:val="center"/>
        <w:rPr>
          <w:rFonts w:ascii="PT Astra Serif" w:hAnsi="PT Astra Serif"/>
          <w:b/>
          <w:sz w:val="28"/>
          <w:szCs w:val="28"/>
        </w:rPr>
      </w:pPr>
      <w:r w:rsidRPr="005E63CB">
        <w:rPr>
          <w:rFonts w:ascii="PT Astra Serif" w:hAnsi="PT Astra Serif"/>
          <w:b/>
          <w:sz w:val="28"/>
          <w:szCs w:val="28"/>
        </w:rPr>
        <w:t>ИЗМЕНЕНИЯ И ДОПОЛНЕНИЯ,</w:t>
      </w:r>
      <w:r w:rsidR="005B101F" w:rsidRPr="005E63CB">
        <w:rPr>
          <w:rFonts w:ascii="PT Astra Serif" w:hAnsi="PT Astra Serif"/>
          <w:b/>
          <w:sz w:val="28"/>
          <w:szCs w:val="28"/>
        </w:rPr>
        <w:t xml:space="preserve"> </w:t>
      </w:r>
    </w:p>
    <w:p w:rsidR="005B101F" w:rsidRPr="005E63CB" w:rsidRDefault="005B101F" w:rsidP="009F7D2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E63CB">
        <w:rPr>
          <w:rFonts w:ascii="PT Astra Serif" w:hAnsi="PT Astra Serif"/>
          <w:b/>
          <w:sz w:val="28"/>
          <w:szCs w:val="28"/>
        </w:rPr>
        <w:t xml:space="preserve">которые вносятся в </w:t>
      </w:r>
      <w:r w:rsidR="00E645AB" w:rsidRPr="005E63CB">
        <w:rPr>
          <w:rFonts w:ascii="PT Astra Serif" w:hAnsi="PT Astra Serif"/>
          <w:b/>
          <w:sz w:val="28"/>
          <w:szCs w:val="28"/>
        </w:rPr>
        <w:t>п</w:t>
      </w:r>
      <w:r w:rsidRPr="005E63CB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Каменский район от 24</w:t>
      </w:r>
      <w:r w:rsidR="00E42A69" w:rsidRPr="005E63CB">
        <w:rPr>
          <w:rFonts w:ascii="PT Astra Serif" w:hAnsi="PT Astra Serif"/>
          <w:b/>
          <w:sz w:val="28"/>
          <w:szCs w:val="28"/>
        </w:rPr>
        <w:t xml:space="preserve"> ноября </w:t>
      </w:r>
      <w:r w:rsidRPr="005E63CB">
        <w:rPr>
          <w:rFonts w:ascii="PT Astra Serif" w:hAnsi="PT Astra Serif"/>
          <w:b/>
          <w:sz w:val="28"/>
          <w:szCs w:val="28"/>
        </w:rPr>
        <w:t>2016</w:t>
      </w:r>
      <w:r w:rsidR="00E42A69" w:rsidRPr="005E63CB">
        <w:rPr>
          <w:rFonts w:ascii="PT Astra Serif" w:hAnsi="PT Astra Serif"/>
          <w:b/>
          <w:sz w:val="28"/>
          <w:szCs w:val="28"/>
        </w:rPr>
        <w:t xml:space="preserve"> г.</w:t>
      </w:r>
      <w:r w:rsidRPr="005E63CB">
        <w:rPr>
          <w:rFonts w:ascii="PT Astra Serif" w:hAnsi="PT Astra Serif"/>
          <w:b/>
          <w:sz w:val="28"/>
          <w:szCs w:val="28"/>
        </w:rPr>
        <w:t xml:space="preserve"> №</w:t>
      </w:r>
      <w:r w:rsidR="00E42A69" w:rsidRPr="005E63CB">
        <w:rPr>
          <w:rFonts w:ascii="PT Astra Serif" w:hAnsi="PT Astra Serif"/>
          <w:b/>
          <w:sz w:val="28"/>
          <w:szCs w:val="28"/>
        </w:rPr>
        <w:t xml:space="preserve"> </w:t>
      </w:r>
      <w:r w:rsidRPr="005E63CB">
        <w:rPr>
          <w:rFonts w:ascii="PT Astra Serif" w:hAnsi="PT Astra Serif"/>
          <w:b/>
          <w:sz w:val="28"/>
          <w:szCs w:val="28"/>
        </w:rPr>
        <w:t xml:space="preserve">322 «Об утверждении Порядка формирования и ведения </w:t>
      </w:r>
      <w:r w:rsidRPr="005E63CB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реестров источников доходов бюджета </w:t>
      </w:r>
      <w:r w:rsidRPr="005E63CB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и бюджета муниципального образования Архангельское Каменского района»</w:t>
      </w:r>
      <w:proofErr w:type="gramEnd"/>
    </w:p>
    <w:p w:rsidR="003E4CD2" w:rsidRPr="005E63CB" w:rsidRDefault="003E4CD2" w:rsidP="005B101F">
      <w:pPr>
        <w:jc w:val="center"/>
        <w:rPr>
          <w:rFonts w:ascii="PT Astra Serif" w:hAnsi="PT Astra Serif"/>
          <w:b/>
          <w:sz w:val="28"/>
          <w:szCs w:val="28"/>
        </w:rPr>
      </w:pPr>
    </w:p>
    <w:p w:rsidR="003E4CD2" w:rsidRPr="005E63CB" w:rsidRDefault="003E4CD2" w:rsidP="00E42A69">
      <w:pPr>
        <w:pStyle w:val="a7"/>
        <w:numPr>
          <w:ilvl w:val="0"/>
          <w:numId w:val="4"/>
        </w:num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Пункт 2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остановления изложить в новой редакции:</w:t>
      </w:r>
    </w:p>
    <w:p w:rsidR="005B101F" w:rsidRPr="005E63CB" w:rsidRDefault="00A83357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</w:t>
      </w:r>
      <w:r w:rsidR="005B101F" w:rsidRPr="005E63CB">
        <w:rPr>
          <w:rFonts w:ascii="PT Astra Serif" w:hAnsi="PT Astra Serif"/>
          <w:sz w:val="28"/>
          <w:szCs w:val="28"/>
        </w:rPr>
        <w:t xml:space="preserve">  </w:t>
      </w:r>
      <w:r w:rsidR="003E4CD2" w:rsidRPr="005E63CB">
        <w:rPr>
          <w:rFonts w:ascii="PT Astra Serif" w:hAnsi="PT Astra Serif"/>
          <w:sz w:val="28"/>
          <w:szCs w:val="28"/>
        </w:rPr>
        <w:t>«</w:t>
      </w:r>
      <w:r w:rsidR="00FD421C" w:rsidRPr="005E63C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3E4CD2" w:rsidRPr="005E63CB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опубликования,</w:t>
      </w:r>
      <w:r w:rsidR="009F7D29" w:rsidRPr="005E63CB">
        <w:rPr>
          <w:rFonts w:ascii="PT Astra Serif" w:hAnsi="PT Astra Serif"/>
          <w:sz w:val="28"/>
          <w:szCs w:val="28"/>
        </w:rPr>
        <w:t xml:space="preserve"> </w:t>
      </w:r>
      <w:r w:rsidR="003E4CD2" w:rsidRPr="005E63CB">
        <w:rPr>
          <w:rFonts w:ascii="PT Astra Serif" w:hAnsi="PT Astra Serif"/>
          <w:sz w:val="28"/>
          <w:szCs w:val="28"/>
        </w:rPr>
        <w:t xml:space="preserve">в части использования перечня источников доходов Российской Федерации в соответствии с пунктом 13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="003E4CD2" w:rsidRPr="005E63CB">
        <w:rPr>
          <w:rFonts w:ascii="PT Astra Serif" w:hAnsi="PT Astra Serif"/>
          <w:sz w:val="28"/>
          <w:szCs w:val="28"/>
        </w:rPr>
        <w:t xml:space="preserve">остановлению и реестра источников доходов Российской Федерации в соответствии с пунктом 15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="003E4CD2" w:rsidRPr="005E63CB">
        <w:rPr>
          <w:rFonts w:ascii="PT Astra Serif" w:hAnsi="PT Astra Serif"/>
          <w:sz w:val="28"/>
          <w:szCs w:val="28"/>
        </w:rPr>
        <w:t>остановлению для формирования информации, включаемой в реестр источников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D421C" w:rsidRPr="005E63CB">
        <w:rPr>
          <w:rFonts w:ascii="PT Astra Serif" w:hAnsi="PT Astra Serif"/>
          <w:sz w:val="28"/>
          <w:szCs w:val="28"/>
        </w:rPr>
        <w:t xml:space="preserve"> – </w:t>
      </w:r>
      <w:r w:rsidR="00871A56" w:rsidRPr="005E63CB">
        <w:rPr>
          <w:rFonts w:ascii="PT Astra Serif" w:hAnsi="PT Astra Serif"/>
          <w:sz w:val="28"/>
          <w:szCs w:val="28"/>
        </w:rPr>
        <w:t>с</w:t>
      </w:r>
      <w:r w:rsidR="00FD421C" w:rsidRPr="005E63CB">
        <w:rPr>
          <w:rFonts w:ascii="PT Astra Serif" w:hAnsi="PT Astra Serif"/>
          <w:sz w:val="28"/>
          <w:szCs w:val="28"/>
        </w:rPr>
        <w:t xml:space="preserve"> 1</w:t>
      </w:r>
      <w:proofErr w:type="gramEnd"/>
      <w:r w:rsidR="00FD421C" w:rsidRPr="005E63CB">
        <w:rPr>
          <w:rFonts w:ascii="PT Astra Serif" w:hAnsi="PT Astra Serif"/>
          <w:sz w:val="28"/>
          <w:szCs w:val="28"/>
        </w:rPr>
        <w:t xml:space="preserve"> января 2020 года».</w:t>
      </w:r>
    </w:p>
    <w:p w:rsidR="00FD421C" w:rsidRPr="005E63CB" w:rsidRDefault="00FD421C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A83357" w:rsidRPr="005E63CB">
        <w:rPr>
          <w:rFonts w:ascii="PT Astra Serif" w:hAnsi="PT Astra Serif"/>
          <w:sz w:val="28"/>
          <w:szCs w:val="28"/>
        </w:rPr>
        <w:t xml:space="preserve">    </w:t>
      </w:r>
      <w:r w:rsidRPr="005E63CB">
        <w:rPr>
          <w:rFonts w:ascii="PT Astra Serif" w:hAnsi="PT Astra Serif"/>
          <w:sz w:val="28"/>
          <w:szCs w:val="28"/>
        </w:rPr>
        <w:t xml:space="preserve"> 2. Пункт 12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остановлению исключить, соотве</w:t>
      </w:r>
      <w:r w:rsidR="00E70152" w:rsidRPr="005E63CB">
        <w:rPr>
          <w:rFonts w:ascii="PT Astra Serif" w:hAnsi="PT Astra Serif"/>
          <w:sz w:val="28"/>
          <w:szCs w:val="28"/>
        </w:rPr>
        <w:t>т</w:t>
      </w:r>
      <w:r w:rsidRPr="005E63CB">
        <w:rPr>
          <w:rFonts w:ascii="PT Astra Serif" w:hAnsi="PT Astra Serif"/>
          <w:sz w:val="28"/>
          <w:szCs w:val="28"/>
        </w:rPr>
        <w:t>ственно изменив нумерацию пунктов.</w:t>
      </w:r>
    </w:p>
    <w:p w:rsidR="00FD421C" w:rsidRPr="005E63CB" w:rsidRDefault="00FD421C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</w:t>
      </w:r>
      <w:r w:rsidR="00A83357" w:rsidRPr="005E63CB">
        <w:rPr>
          <w:rFonts w:ascii="PT Astra Serif" w:hAnsi="PT Astra Serif"/>
          <w:sz w:val="28"/>
          <w:szCs w:val="28"/>
        </w:rPr>
        <w:t xml:space="preserve">    </w:t>
      </w:r>
      <w:r w:rsidRPr="005E63CB">
        <w:rPr>
          <w:rFonts w:ascii="PT Astra Serif" w:hAnsi="PT Astra Serif"/>
          <w:sz w:val="28"/>
          <w:szCs w:val="28"/>
        </w:rPr>
        <w:t xml:space="preserve">  3.</w:t>
      </w:r>
      <w:r w:rsidR="00E70152" w:rsidRPr="005E63CB">
        <w:rPr>
          <w:rFonts w:ascii="PT Astra Serif" w:hAnsi="PT Astra Serif"/>
          <w:sz w:val="28"/>
          <w:szCs w:val="28"/>
        </w:rPr>
        <w:t xml:space="preserve">  В пункте 1</w:t>
      </w:r>
      <w:r w:rsidR="009D0F00" w:rsidRPr="005E63CB">
        <w:rPr>
          <w:rFonts w:ascii="PT Astra Serif" w:hAnsi="PT Astra Serif"/>
          <w:sz w:val="28"/>
          <w:szCs w:val="28"/>
        </w:rPr>
        <w:t>3</w:t>
      </w:r>
      <w:r w:rsidR="00E70152" w:rsidRPr="005E63CB">
        <w:rPr>
          <w:rFonts w:ascii="PT Astra Serif" w:hAnsi="PT Astra Serif"/>
          <w:sz w:val="28"/>
          <w:szCs w:val="28"/>
        </w:rPr>
        <w:t xml:space="preserve">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="00E70152" w:rsidRPr="005E63CB">
        <w:rPr>
          <w:rFonts w:ascii="PT Astra Serif" w:hAnsi="PT Astra Serif"/>
          <w:sz w:val="28"/>
          <w:szCs w:val="28"/>
        </w:rPr>
        <w:t>остановлению текст «и пунктах «а</w:t>
      </w:r>
      <w:proofErr w:type="gramStart"/>
      <w:r w:rsidR="00E70152" w:rsidRPr="005E63CB">
        <w:rPr>
          <w:rFonts w:ascii="PT Astra Serif" w:hAnsi="PT Astra Serif"/>
          <w:sz w:val="28"/>
          <w:szCs w:val="28"/>
        </w:rPr>
        <w:t>»-</w:t>
      </w:r>
      <w:proofErr w:type="gramEnd"/>
      <w:r w:rsidR="00E70152" w:rsidRPr="005E63CB">
        <w:rPr>
          <w:rFonts w:ascii="PT Astra Serif" w:hAnsi="PT Astra Serif"/>
          <w:sz w:val="28"/>
          <w:szCs w:val="28"/>
        </w:rPr>
        <w:t>«ж» пункта 12» исключить.</w:t>
      </w:r>
    </w:p>
    <w:p w:rsidR="00E70152" w:rsidRPr="005E63CB" w:rsidRDefault="00E70152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</w:t>
      </w:r>
      <w:r w:rsidR="00A83357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4.</w:t>
      </w:r>
      <w:r w:rsidR="00FB0B9B" w:rsidRPr="005E63CB">
        <w:rPr>
          <w:rFonts w:ascii="PT Astra Serif" w:hAnsi="PT Astra Serif"/>
          <w:sz w:val="28"/>
          <w:szCs w:val="28"/>
        </w:rPr>
        <w:t xml:space="preserve"> Пункт 15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="00FB0B9B" w:rsidRPr="005E63CB">
        <w:rPr>
          <w:rFonts w:ascii="PT Astra Serif" w:hAnsi="PT Astra Serif"/>
          <w:sz w:val="28"/>
          <w:szCs w:val="28"/>
        </w:rPr>
        <w:t>остановлению исключить, соответственно изменив нумерацию пунктов.</w:t>
      </w:r>
    </w:p>
    <w:p w:rsidR="003B1AB7" w:rsidRPr="005E63CB" w:rsidRDefault="003B1AB7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</w:t>
      </w:r>
      <w:r w:rsidR="00A83357" w:rsidRPr="005E63CB">
        <w:rPr>
          <w:rFonts w:ascii="PT Astra Serif" w:hAnsi="PT Astra Serif"/>
          <w:sz w:val="28"/>
          <w:szCs w:val="28"/>
        </w:rPr>
        <w:t xml:space="preserve">  </w:t>
      </w:r>
      <w:r w:rsidRPr="005E63CB">
        <w:rPr>
          <w:rFonts w:ascii="PT Astra Serif" w:hAnsi="PT Astra Serif"/>
          <w:sz w:val="28"/>
          <w:szCs w:val="28"/>
        </w:rPr>
        <w:t xml:space="preserve"> 5. Пункты 16-19 приложения к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остановлению изложить в новой редакции:</w:t>
      </w:r>
    </w:p>
    <w:p w:rsidR="003B1AB7" w:rsidRPr="005E63CB" w:rsidRDefault="003B1AB7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</w:t>
      </w:r>
      <w:r w:rsidR="00A83357" w:rsidRPr="005E63CB">
        <w:rPr>
          <w:rFonts w:ascii="PT Astra Serif" w:hAnsi="PT Astra Serif"/>
          <w:sz w:val="28"/>
          <w:szCs w:val="28"/>
        </w:rPr>
        <w:t xml:space="preserve">  </w:t>
      </w:r>
      <w:r w:rsidRPr="005E63CB">
        <w:rPr>
          <w:rFonts w:ascii="PT Astra Serif" w:hAnsi="PT Astra Serif"/>
          <w:sz w:val="28"/>
          <w:szCs w:val="28"/>
        </w:rPr>
        <w:t xml:space="preserve">  «16</w:t>
      </w:r>
      <w:r w:rsidR="009F7D29" w:rsidRPr="005E63CB">
        <w:rPr>
          <w:rFonts w:ascii="PT Astra Serif" w:hAnsi="PT Astra Serif"/>
          <w:sz w:val="28"/>
          <w:szCs w:val="28"/>
        </w:rPr>
        <w:t>.</w:t>
      </w:r>
      <w:r w:rsidRPr="005E63CB">
        <w:rPr>
          <w:rFonts w:ascii="PT Astra Serif" w:hAnsi="PT Astra Serif"/>
          <w:sz w:val="28"/>
          <w:szCs w:val="28"/>
        </w:rPr>
        <w:t xml:space="preserve"> Органы, указанные в пункте 8 настоящего Порядка, обеспечивают включение в реестр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информации, указанной в пункте 11 настоящего Порядка, в следующие сроки:</w:t>
      </w:r>
    </w:p>
    <w:p w:rsidR="003B1AB7" w:rsidRPr="005E63CB" w:rsidRDefault="002E54A6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A83357" w:rsidRPr="005E63CB">
        <w:rPr>
          <w:rFonts w:ascii="PT Astra Serif" w:hAnsi="PT Astra Serif"/>
          <w:sz w:val="28"/>
          <w:szCs w:val="28"/>
        </w:rPr>
        <w:t xml:space="preserve">    </w:t>
      </w:r>
      <w:r w:rsidRPr="005E63CB">
        <w:rPr>
          <w:rFonts w:ascii="PT Astra Serif" w:hAnsi="PT Astra Serif"/>
          <w:sz w:val="28"/>
          <w:szCs w:val="28"/>
        </w:rPr>
        <w:t xml:space="preserve"> а) информации, указанной в подпунктах «а</w:t>
      </w:r>
      <w:proofErr w:type="gramStart"/>
      <w:r w:rsidRPr="005E63CB">
        <w:rPr>
          <w:rFonts w:ascii="PT Astra Serif" w:hAnsi="PT Astra Serif"/>
          <w:sz w:val="28"/>
          <w:szCs w:val="28"/>
        </w:rPr>
        <w:t>»-</w:t>
      </w:r>
      <w:proofErr w:type="gramEnd"/>
      <w:r w:rsidRPr="005E63CB">
        <w:rPr>
          <w:rFonts w:ascii="PT Astra Serif" w:hAnsi="PT Astra Serif"/>
          <w:sz w:val="28"/>
          <w:szCs w:val="28"/>
        </w:rPr>
        <w:t>«д» пункта 11 настоящего Порядка, - незамедлительно</w:t>
      </w:r>
      <w:r w:rsidR="00D23C4F" w:rsidRPr="005E63CB">
        <w:rPr>
          <w:rFonts w:ascii="PT Astra Serif" w:hAnsi="PT Astra Serif"/>
          <w:sz w:val="28"/>
          <w:szCs w:val="28"/>
        </w:rPr>
        <w:t>, но не позднее 1 рабочего дня со дня внесения указанной информации в перечень источников доходов Российской Федерации, реестр источников доходов бюджета муниципального образования Каменский район и бюджета муниципального образования Архангельское Каменского района;</w:t>
      </w:r>
    </w:p>
    <w:p w:rsidR="00A83357" w:rsidRPr="005E63CB" w:rsidRDefault="00D23C4F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A83357" w:rsidRPr="005E63CB">
        <w:rPr>
          <w:rFonts w:ascii="PT Astra Serif" w:hAnsi="PT Astra Serif"/>
          <w:sz w:val="28"/>
          <w:szCs w:val="28"/>
        </w:rPr>
        <w:t xml:space="preserve">    </w:t>
      </w:r>
      <w:r w:rsidRPr="005E63CB">
        <w:rPr>
          <w:rFonts w:ascii="PT Astra Serif" w:hAnsi="PT Astra Serif"/>
          <w:sz w:val="28"/>
          <w:szCs w:val="28"/>
        </w:rPr>
        <w:t xml:space="preserve"> б) информации, указанные в подпунктах «ж», «з» и «л» пункта 11 настоящего Порядка, - не позднее 5 рабочих дней со дня принятия или </w:t>
      </w:r>
    </w:p>
    <w:p w:rsidR="00D23C4F" w:rsidRPr="005E63CB" w:rsidRDefault="00D23C4F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lastRenderedPageBreak/>
        <w:t>внесения в решения о бюджете муниципального образования Каменский район и решения о бюджете муниципального образования Архангельское Каменского района, об исполнении бюджет</w:t>
      </w:r>
      <w:r w:rsidR="00691B57" w:rsidRPr="005E63CB">
        <w:rPr>
          <w:rFonts w:ascii="PT Astra Serif" w:hAnsi="PT Astra Serif"/>
          <w:sz w:val="28"/>
          <w:szCs w:val="28"/>
        </w:rPr>
        <w:t>а</w:t>
      </w:r>
      <w:r w:rsidRPr="005E63C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и бюджет</w:t>
      </w:r>
      <w:r w:rsidR="00691B57" w:rsidRPr="005E63CB">
        <w:rPr>
          <w:rFonts w:ascii="PT Astra Serif" w:hAnsi="PT Astra Serif"/>
          <w:sz w:val="28"/>
          <w:szCs w:val="28"/>
        </w:rPr>
        <w:t>а</w:t>
      </w:r>
      <w:r w:rsidRPr="005E63CB">
        <w:rPr>
          <w:rFonts w:ascii="PT Astra Serif" w:hAnsi="PT Astra Serif"/>
          <w:sz w:val="28"/>
          <w:szCs w:val="28"/>
        </w:rPr>
        <w:t xml:space="preserve"> муниципального образования Архангельское Каменского района</w:t>
      </w:r>
      <w:r w:rsidR="00691B57" w:rsidRPr="005E63CB">
        <w:rPr>
          <w:rFonts w:ascii="PT Astra Serif" w:hAnsi="PT Astra Serif"/>
          <w:sz w:val="28"/>
          <w:szCs w:val="28"/>
        </w:rPr>
        <w:t>;</w:t>
      </w:r>
    </w:p>
    <w:p w:rsidR="00393393" w:rsidRPr="005E63CB" w:rsidRDefault="00393393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</w:t>
      </w:r>
      <w:r w:rsidR="00A83357" w:rsidRPr="005E63CB">
        <w:rPr>
          <w:rFonts w:ascii="PT Astra Serif" w:hAnsi="PT Astra Serif"/>
          <w:sz w:val="28"/>
          <w:szCs w:val="28"/>
        </w:rPr>
        <w:t xml:space="preserve">  </w:t>
      </w:r>
      <w:r w:rsidRPr="005E63CB">
        <w:rPr>
          <w:rFonts w:ascii="PT Astra Serif" w:hAnsi="PT Astra Serif"/>
          <w:sz w:val="28"/>
          <w:szCs w:val="28"/>
        </w:rPr>
        <w:t>в) информации, указанной в подпункте «и» пункта 11 настоящего Порядка, - не позднее 10-го рабочего дня каждого месяца;</w:t>
      </w:r>
    </w:p>
    <w:p w:rsidR="00393393" w:rsidRPr="005E63CB" w:rsidRDefault="00393393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A83357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г) информации, указанной в подпункте «е» пункта 11 настоящего Порядка,- не позднее 5 календарных дней до даты внесения на рассмотрение Собрания представителей муниципального образования Каменский район и Собрания депутатов муниципального образования Архангельское Каменского района;</w:t>
      </w:r>
    </w:p>
    <w:p w:rsidR="000F69CF" w:rsidRPr="005E63CB" w:rsidRDefault="000F69CF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</w:t>
      </w:r>
      <w:r w:rsidR="00A83357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5E63CB">
        <w:rPr>
          <w:rFonts w:ascii="PT Astra Serif" w:hAnsi="PT Astra Serif"/>
          <w:sz w:val="28"/>
          <w:szCs w:val="28"/>
        </w:rPr>
        <w:t>д) информации, указанной в подпункте «к» пункта 11 настоящего Порядка,</w:t>
      </w:r>
      <w:r w:rsidR="00EB7FD3" w:rsidRPr="005E63CB">
        <w:rPr>
          <w:rFonts w:ascii="PT Astra Serif" w:hAnsi="PT Astra Serif"/>
          <w:sz w:val="28"/>
          <w:szCs w:val="28"/>
        </w:rPr>
        <w:t xml:space="preserve"> </w:t>
      </w:r>
      <w:r w:rsidRPr="005E63CB">
        <w:rPr>
          <w:rFonts w:ascii="PT Astra Serif" w:hAnsi="PT Astra Serif"/>
          <w:sz w:val="28"/>
          <w:szCs w:val="28"/>
        </w:rPr>
        <w:t xml:space="preserve"> в соответствии с Порядком составления и ведения кассового плана исполнения бюджета муниципального образования Каменский район и бюджета  муниципального образования Архангельское Каменского района</w:t>
      </w:r>
      <w:r w:rsidR="00043E0D" w:rsidRPr="005E63CB">
        <w:rPr>
          <w:rFonts w:ascii="PT Astra Serif" w:hAnsi="PT Astra Serif"/>
          <w:sz w:val="28"/>
          <w:szCs w:val="28"/>
        </w:rPr>
        <w:t>, утвержденным приказом финансового управления администрации муниципального образования Каменский район</w:t>
      </w:r>
      <w:r w:rsidR="000438A7" w:rsidRPr="005E63CB">
        <w:rPr>
          <w:rFonts w:ascii="PT Astra Serif" w:hAnsi="PT Astra Serif"/>
          <w:sz w:val="28"/>
          <w:szCs w:val="28"/>
        </w:rPr>
        <w:t xml:space="preserve"> от 17.11.2016 № 37, но не позднее 10-го рабочего дня каждого месяца.</w:t>
      </w:r>
      <w:proofErr w:type="gramEnd"/>
    </w:p>
    <w:p w:rsidR="00634A2A" w:rsidRPr="005E63CB" w:rsidRDefault="00634A2A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</w:t>
      </w:r>
      <w:r w:rsidR="00A83357" w:rsidRPr="005E63CB">
        <w:rPr>
          <w:rFonts w:ascii="PT Astra Serif" w:hAnsi="PT Astra Serif"/>
          <w:sz w:val="28"/>
          <w:szCs w:val="28"/>
        </w:rPr>
        <w:t xml:space="preserve">  </w:t>
      </w:r>
      <w:r w:rsidRPr="005E63CB">
        <w:rPr>
          <w:rFonts w:ascii="PT Astra Serif" w:hAnsi="PT Astra Serif"/>
          <w:sz w:val="28"/>
          <w:szCs w:val="28"/>
        </w:rPr>
        <w:t xml:space="preserve">17. Орган, указанный в пункте 8 настоящего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орядка, в целях ведения реестра источников доходов бюджета муниципального</w:t>
      </w:r>
      <w:r w:rsidR="00367870" w:rsidRPr="005E63CB">
        <w:rPr>
          <w:rFonts w:ascii="PT Astra Serif" w:hAnsi="PT Astra Serif"/>
          <w:sz w:val="28"/>
          <w:szCs w:val="28"/>
        </w:rPr>
        <w:t xml:space="preserve"> образования Каменский район и бюджета муниципального образования Архангельское Каменского района в течени</w:t>
      </w:r>
      <w:proofErr w:type="gramStart"/>
      <w:r w:rsidR="00367870" w:rsidRPr="005E63CB">
        <w:rPr>
          <w:rFonts w:ascii="PT Astra Serif" w:hAnsi="PT Astra Serif"/>
          <w:sz w:val="28"/>
          <w:szCs w:val="28"/>
        </w:rPr>
        <w:t>и</w:t>
      </w:r>
      <w:proofErr w:type="gramEnd"/>
      <w:r w:rsidR="00367870" w:rsidRPr="005E63CB">
        <w:rPr>
          <w:rFonts w:ascii="PT Astra Serif" w:hAnsi="PT Astra Serif"/>
          <w:sz w:val="28"/>
          <w:szCs w:val="28"/>
        </w:rPr>
        <w:t xml:space="preserve"> 1 рабочего дня со дня представления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информации, указанной в пункте 11 настоящего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="00367870" w:rsidRPr="005E63CB">
        <w:rPr>
          <w:rFonts w:ascii="PT Astra Serif" w:hAnsi="PT Astra Serif"/>
          <w:sz w:val="28"/>
          <w:szCs w:val="28"/>
        </w:rPr>
        <w:t xml:space="preserve">орядка, обеспечивает в автоматизированном </w:t>
      </w:r>
      <w:proofErr w:type="gramStart"/>
      <w:r w:rsidR="00367870" w:rsidRPr="005E63CB">
        <w:rPr>
          <w:rFonts w:ascii="PT Astra Serif" w:hAnsi="PT Astra Serif"/>
          <w:sz w:val="28"/>
          <w:szCs w:val="28"/>
        </w:rPr>
        <w:t>режиме</w:t>
      </w:r>
      <w:proofErr w:type="gramEnd"/>
      <w:r w:rsidR="00367870" w:rsidRPr="005E63CB">
        <w:rPr>
          <w:rFonts w:ascii="PT Astra Serif" w:hAnsi="PT Astra Serif"/>
          <w:sz w:val="28"/>
          <w:szCs w:val="28"/>
        </w:rPr>
        <w:t xml:space="preserve"> проверку:</w:t>
      </w:r>
    </w:p>
    <w:p w:rsidR="00FD421C" w:rsidRPr="005E63CB" w:rsidRDefault="00367870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A83357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 а) </w:t>
      </w:r>
      <w:r w:rsidR="001E3B10" w:rsidRPr="005E63CB">
        <w:rPr>
          <w:rFonts w:ascii="PT Astra Serif" w:hAnsi="PT Astra Serif"/>
          <w:sz w:val="28"/>
          <w:szCs w:val="28"/>
        </w:rPr>
        <w:t>наличие информации в соответствии с пунктом 11 настоящего Порядка;</w:t>
      </w:r>
    </w:p>
    <w:p w:rsidR="00167CA3" w:rsidRPr="005E63CB" w:rsidRDefault="001E3B10" w:rsidP="00A8335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</w:t>
      </w:r>
      <w:r w:rsidR="0066450C" w:rsidRPr="005E63CB">
        <w:rPr>
          <w:rFonts w:ascii="PT Astra Serif" w:hAnsi="PT Astra Serif"/>
          <w:sz w:val="28"/>
          <w:szCs w:val="28"/>
        </w:rPr>
        <w:t xml:space="preserve"> </w:t>
      </w:r>
      <w:r w:rsidR="00A83357" w:rsidRPr="005E63CB">
        <w:rPr>
          <w:rFonts w:ascii="PT Astra Serif" w:hAnsi="PT Astra Serif"/>
          <w:sz w:val="28"/>
          <w:szCs w:val="28"/>
        </w:rPr>
        <w:t xml:space="preserve">  </w:t>
      </w:r>
      <w:r w:rsidR="0066450C" w:rsidRPr="005E63CB">
        <w:rPr>
          <w:rFonts w:ascii="PT Astra Serif" w:hAnsi="PT Astra Serif"/>
          <w:sz w:val="28"/>
          <w:szCs w:val="28"/>
        </w:rPr>
        <w:t xml:space="preserve"> </w:t>
      </w:r>
      <w:r w:rsidRPr="005E63CB">
        <w:rPr>
          <w:rFonts w:ascii="PT Astra Serif" w:hAnsi="PT Astra Serif"/>
          <w:sz w:val="28"/>
          <w:szCs w:val="28"/>
        </w:rPr>
        <w:t>б) соответствие порядка формирования информации в соответствии с подпунктом «а</w:t>
      </w:r>
      <w:r w:rsidR="00EB7FD3" w:rsidRPr="005E63CB">
        <w:rPr>
          <w:rFonts w:ascii="PT Astra Serif" w:hAnsi="PT Astra Serif"/>
          <w:sz w:val="28"/>
          <w:szCs w:val="28"/>
        </w:rPr>
        <w:t xml:space="preserve">» - </w:t>
      </w:r>
      <w:r w:rsidRPr="005E63CB">
        <w:rPr>
          <w:rFonts w:ascii="PT Astra Serif" w:hAnsi="PT Astra Serif"/>
          <w:sz w:val="28"/>
          <w:szCs w:val="28"/>
        </w:rPr>
        <w:t>«д» пункта 11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от30 июня 2015 г. № 658 «</w:t>
      </w:r>
      <w:r w:rsidR="008901E4" w:rsidRPr="005E63CB">
        <w:rPr>
          <w:rFonts w:ascii="PT Astra Serif" w:hAnsi="PT Astra Serif"/>
          <w:sz w:val="28"/>
          <w:szCs w:val="28"/>
        </w:rPr>
        <w:t>О</w:t>
      </w:r>
      <w:r w:rsidRPr="005E63CB">
        <w:rPr>
          <w:rFonts w:ascii="PT Astra Serif" w:hAnsi="PT Astra Serif"/>
          <w:sz w:val="28"/>
          <w:szCs w:val="28"/>
        </w:rPr>
        <w:t xml:space="preserve"> государственной интегрированной информацион</w:t>
      </w:r>
      <w:r w:rsidR="00167CA3" w:rsidRPr="005E63CB">
        <w:rPr>
          <w:rFonts w:ascii="PT Astra Serif" w:hAnsi="PT Astra Serif"/>
          <w:sz w:val="28"/>
          <w:szCs w:val="28"/>
        </w:rPr>
        <w:t>н</w:t>
      </w:r>
      <w:r w:rsidRPr="005E63CB">
        <w:rPr>
          <w:rFonts w:ascii="PT Astra Serif" w:hAnsi="PT Astra Serif"/>
          <w:sz w:val="28"/>
          <w:szCs w:val="28"/>
        </w:rPr>
        <w:t>ой системе управления общественными финансами «электронный бюджет».</w:t>
      </w:r>
    </w:p>
    <w:p w:rsidR="00AC25A3" w:rsidRPr="005E63CB" w:rsidRDefault="00AC25A3" w:rsidP="0066450C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   </w:t>
      </w:r>
      <w:r w:rsidR="0066450C" w:rsidRPr="005E63CB">
        <w:rPr>
          <w:rFonts w:ascii="PT Astra Serif" w:hAnsi="PT Astra Serif"/>
          <w:sz w:val="28"/>
          <w:szCs w:val="28"/>
        </w:rPr>
        <w:t xml:space="preserve"> </w:t>
      </w:r>
      <w:r w:rsidRPr="005E63CB">
        <w:rPr>
          <w:rFonts w:ascii="PT Astra Serif" w:hAnsi="PT Astra Serif"/>
          <w:sz w:val="28"/>
          <w:szCs w:val="28"/>
        </w:rPr>
        <w:t xml:space="preserve">18. </w:t>
      </w:r>
      <w:proofErr w:type="gramStart"/>
      <w:r w:rsidR="006C5617" w:rsidRPr="005E63CB">
        <w:rPr>
          <w:rFonts w:ascii="PT Astra Serif" w:hAnsi="PT Astra Serif"/>
          <w:sz w:val="28"/>
          <w:szCs w:val="28"/>
        </w:rPr>
        <w:t>В целях положительного результата проверки, указанной в пункте 17 настоящего Порядка, информации, представленной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</w:t>
      </w:r>
      <w:r w:rsidR="00C10399" w:rsidRPr="005E63CB">
        <w:rPr>
          <w:rFonts w:ascii="PT Astra Serif" w:hAnsi="PT Astra Serif"/>
          <w:sz w:val="28"/>
          <w:szCs w:val="28"/>
        </w:rPr>
        <w:t xml:space="preserve">а, образует реестровую запись источника доходов бюджета реестра источников доходов бюджета муниципального образования Каменский район и бюджета муниципального образования Архангельское Каменского района, которой орган, осуществляющий ведения реестра </w:t>
      </w:r>
      <w:r w:rsidR="00C10399" w:rsidRPr="005E63CB">
        <w:rPr>
          <w:rFonts w:ascii="PT Astra Serif" w:hAnsi="PT Astra Serif"/>
          <w:sz w:val="28"/>
          <w:szCs w:val="28"/>
        </w:rPr>
        <w:lastRenderedPageBreak/>
        <w:t>источников доходов бюджета</w:t>
      </w:r>
      <w:proofErr w:type="gramEnd"/>
      <w:r w:rsidR="00C10399" w:rsidRPr="005E63C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и бюджета муниципального образования </w:t>
      </w:r>
      <w:proofErr w:type="gramStart"/>
      <w:r w:rsidR="00C10399" w:rsidRPr="005E63CB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C10399" w:rsidRPr="005E63CB">
        <w:rPr>
          <w:rFonts w:ascii="PT Astra Serif" w:hAnsi="PT Astra Serif"/>
          <w:sz w:val="28"/>
          <w:szCs w:val="28"/>
        </w:rPr>
        <w:t xml:space="preserve"> Каменского района в соответствии с пунктом 8 настоящего Порядка, присваивает уникальный номер.</w:t>
      </w:r>
    </w:p>
    <w:p w:rsidR="00DF78DC" w:rsidRPr="005E63CB" w:rsidRDefault="00DF78DC" w:rsidP="0066450C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 </w:t>
      </w:r>
      <w:r w:rsidR="0066450C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При направлении участником процесса </w:t>
      </w:r>
      <w:proofErr w:type="gramStart"/>
      <w:r w:rsidRPr="005E63CB">
        <w:rPr>
          <w:rFonts w:ascii="PT Astra Serif" w:hAnsi="PT Astra Serif"/>
          <w:sz w:val="28"/>
          <w:szCs w:val="28"/>
        </w:rPr>
        <w:t>ведения реестра источников доходов бюджета</w:t>
      </w:r>
      <w:r w:rsidR="00E42A69" w:rsidRPr="005E63CB">
        <w:rPr>
          <w:rFonts w:ascii="PT Astra Serif" w:hAnsi="PT Astra Serif"/>
          <w:sz w:val="28"/>
          <w:szCs w:val="28"/>
        </w:rPr>
        <w:t xml:space="preserve"> </w:t>
      </w:r>
      <w:r w:rsidRPr="005E63CB">
        <w:rPr>
          <w:rFonts w:ascii="PT Astra Serif" w:hAnsi="PT Astra Serif"/>
          <w:sz w:val="28"/>
          <w:szCs w:val="28"/>
        </w:rPr>
        <w:t>измененной</w:t>
      </w:r>
      <w:proofErr w:type="gramEnd"/>
      <w:r w:rsidRPr="005E63CB">
        <w:rPr>
          <w:rFonts w:ascii="PT Astra Serif" w:hAnsi="PT Astra Serif"/>
          <w:sz w:val="28"/>
          <w:szCs w:val="28"/>
        </w:rPr>
        <w:t xml:space="preserve"> информации, указанной в пункте 11 настоящего </w:t>
      </w:r>
      <w:r w:rsidR="008901E4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орядка, ранее образованные реестровые записи обновляются.</w:t>
      </w:r>
    </w:p>
    <w:p w:rsidR="00DF78DC" w:rsidRPr="005E63CB" w:rsidRDefault="00DF78DC" w:rsidP="005B101F">
      <w:pPr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</w:t>
      </w:r>
      <w:r w:rsidR="0066450C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 В случае отрицательного результата проверки, указанной в пункте 17 настоящего Порядка, информация, представленная участником </w:t>
      </w:r>
      <w:proofErr w:type="gramStart"/>
      <w:r w:rsidRPr="005E63CB">
        <w:rPr>
          <w:rFonts w:ascii="PT Astra Serif" w:hAnsi="PT Astra Serif"/>
          <w:sz w:val="28"/>
          <w:szCs w:val="28"/>
        </w:rPr>
        <w:t>процесса ведения реестра источников доходов бюджета муниципального образования</w:t>
      </w:r>
      <w:proofErr w:type="gramEnd"/>
      <w:r w:rsidRPr="005E63CB">
        <w:rPr>
          <w:rFonts w:ascii="PT Astra Serif" w:hAnsi="PT Astra Serif"/>
          <w:sz w:val="28"/>
          <w:szCs w:val="28"/>
        </w:rPr>
        <w:t xml:space="preserve"> Каменский район и бюджета муниципального образования Архангельское Каменского района в соответствии с пунктом 11 настоящего Порядка, не образует (не обновляет) реестровые записи. </w:t>
      </w:r>
      <w:proofErr w:type="gramStart"/>
      <w:r w:rsidRPr="005E63CB">
        <w:rPr>
          <w:rFonts w:ascii="PT Astra Serif" w:hAnsi="PT Astra Serif"/>
          <w:sz w:val="28"/>
          <w:szCs w:val="28"/>
        </w:rPr>
        <w:t>В указанном случае орган, осуществляющий ведение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в соответствии с пунктом 8 настоящего Порядка, в течени</w:t>
      </w:r>
      <w:r w:rsidR="00E42A69" w:rsidRPr="005E63CB">
        <w:rPr>
          <w:rFonts w:ascii="PT Astra Serif" w:hAnsi="PT Astra Serif"/>
          <w:sz w:val="28"/>
          <w:szCs w:val="28"/>
        </w:rPr>
        <w:t>е</w:t>
      </w:r>
      <w:r w:rsidRPr="005E63CB">
        <w:rPr>
          <w:rFonts w:ascii="PT Astra Serif" w:hAnsi="PT Astra Serif"/>
          <w:sz w:val="28"/>
          <w:szCs w:val="28"/>
        </w:rPr>
        <w:t xml:space="preserve"> не более 1 рабочего дня со дня представления участником процесса ведения 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информации уведомляет его об</w:t>
      </w:r>
      <w:proofErr w:type="gramEnd"/>
      <w:r w:rsidRPr="005E63CB">
        <w:rPr>
          <w:rFonts w:ascii="PT Astra Serif" w:hAnsi="PT Astra Serif"/>
          <w:sz w:val="28"/>
          <w:szCs w:val="28"/>
        </w:rPr>
        <w:t xml:space="preserve"> отрицательном </w:t>
      </w:r>
      <w:proofErr w:type="gramStart"/>
      <w:r w:rsidRPr="005E63CB">
        <w:rPr>
          <w:rFonts w:ascii="PT Astra Serif" w:hAnsi="PT Astra Serif"/>
          <w:sz w:val="28"/>
          <w:szCs w:val="28"/>
        </w:rPr>
        <w:t>результате</w:t>
      </w:r>
      <w:proofErr w:type="gramEnd"/>
      <w:r w:rsidRPr="005E63CB">
        <w:rPr>
          <w:rFonts w:ascii="PT Astra Serif" w:hAnsi="PT Astra Serif"/>
          <w:sz w:val="28"/>
          <w:szCs w:val="28"/>
        </w:rPr>
        <w:t xml:space="preserve"> проверки посредством направления протокола, </w:t>
      </w:r>
      <w:r w:rsidR="00674CB9" w:rsidRPr="005E63CB">
        <w:rPr>
          <w:rFonts w:ascii="PT Astra Serif" w:hAnsi="PT Astra Serif"/>
          <w:sz w:val="28"/>
          <w:szCs w:val="28"/>
        </w:rPr>
        <w:t>со</w:t>
      </w:r>
      <w:r w:rsidRPr="005E63CB">
        <w:rPr>
          <w:rFonts w:ascii="PT Astra Serif" w:hAnsi="PT Astra Serif"/>
          <w:sz w:val="28"/>
          <w:szCs w:val="28"/>
        </w:rPr>
        <w:t>держащего сведения об отрица</w:t>
      </w:r>
      <w:r w:rsidR="00674CB9" w:rsidRPr="005E63CB">
        <w:rPr>
          <w:rFonts w:ascii="PT Astra Serif" w:hAnsi="PT Astra Serif"/>
          <w:sz w:val="28"/>
          <w:szCs w:val="28"/>
        </w:rPr>
        <w:t>тельном результате проверки посредством направления протокола, содержащего сведения о выявленных несоответствиях.</w:t>
      </w:r>
    </w:p>
    <w:p w:rsidR="009F7D29" w:rsidRPr="005E63CB" w:rsidRDefault="00674CB9" w:rsidP="0066450C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</w:t>
      </w:r>
      <w:r w:rsidR="0066450C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 19. </w:t>
      </w:r>
      <w:proofErr w:type="gramStart"/>
      <w:r w:rsidRPr="005E63CB">
        <w:rPr>
          <w:rFonts w:ascii="PT Astra Serif" w:hAnsi="PT Astra Serif"/>
          <w:sz w:val="28"/>
          <w:szCs w:val="28"/>
        </w:rPr>
        <w:t xml:space="preserve">В случае получения предусмотренного пунктом 18 настоящего Порядка протокола участник процесса ведения </w:t>
      </w:r>
      <w:r w:rsidR="007627F5" w:rsidRPr="005E63CB">
        <w:rPr>
          <w:rFonts w:ascii="PT Astra Serif" w:hAnsi="PT Astra Serif"/>
          <w:sz w:val="28"/>
          <w:szCs w:val="28"/>
        </w:rPr>
        <w:t>реестра источников доходов бюджета муниципального образования Каменский район и бюджета муниципального образования Архангельское Каменского района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муниципального образования Каменский район и бюджета муниципального образования Архангельское Каменского</w:t>
      </w:r>
      <w:proofErr w:type="gramEnd"/>
      <w:r w:rsidR="007627F5" w:rsidRPr="005E63CB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="007627F5" w:rsidRPr="005E63CB">
        <w:rPr>
          <w:rFonts w:ascii="PT Astra Serif" w:hAnsi="PT Astra Serif"/>
          <w:sz w:val="28"/>
          <w:szCs w:val="28"/>
        </w:rPr>
        <w:t>.</w:t>
      </w:r>
      <w:r w:rsidR="009F7D29" w:rsidRPr="005E63CB">
        <w:rPr>
          <w:rFonts w:ascii="PT Astra Serif" w:hAnsi="PT Astra Serif"/>
          <w:sz w:val="28"/>
          <w:szCs w:val="28"/>
        </w:rPr>
        <w:t>»</w:t>
      </w:r>
      <w:proofErr w:type="gramEnd"/>
    </w:p>
    <w:p w:rsidR="001166B0" w:rsidRPr="005E63CB" w:rsidRDefault="001166B0" w:rsidP="009F7D2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6. Пункт 23 приложения к </w:t>
      </w:r>
      <w:r w:rsidR="00E645AB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>остановлению исключить, соответственно изменив нумерацию пунктов.</w:t>
      </w:r>
    </w:p>
    <w:p w:rsidR="001166B0" w:rsidRPr="005E63CB" w:rsidRDefault="001166B0" w:rsidP="0066450C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 xml:space="preserve">    </w:t>
      </w:r>
      <w:r w:rsidR="0066450C" w:rsidRPr="005E63CB">
        <w:rPr>
          <w:rFonts w:ascii="PT Astra Serif" w:hAnsi="PT Astra Serif"/>
          <w:sz w:val="28"/>
          <w:szCs w:val="28"/>
        </w:rPr>
        <w:t xml:space="preserve">   </w:t>
      </w:r>
      <w:r w:rsidRPr="005E63CB">
        <w:rPr>
          <w:rFonts w:ascii="PT Astra Serif" w:hAnsi="PT Astra Serif"/>
          <w:sz w:val="28"/>
          <w:szCs w:val="28"/>
        </w:rPr>
        <w:t xml:space="preserve">  7.  </w:t>
      </w:r>
      <w:proofErr w:type="gramStart"/>
      <w:r w:rsidRPr="005E63CB">
        <w:rPr>
          <w:rFonts w:ascii="PT Astra Serif" w:hAnsi="PT Astra Serif"/>
          <w:sz w:val="28"/>
          <w:szCs w:val="28"/>
        </w:rPr>
        <w:t xml:space="preserve">Пункт 22 приложения к </w:t>
      </w:r>
      <w:r w:rsidR="0066450C" w:rsidRPr="005E63CB">
        <w:rPr>
          <w:rFonts w:ascii="PT Astra Serif" w:hAnsi="PT Astra Serif"/>
          <w:sz w:val="28"/>
          <w:szCs w:val="28"/>
        </w:rPr>
        <w:t>п</w:t>
      </w:r>
      <w:r w:rsidRPr="005E63CB">
        <w:rPr>
          <w:rFonts w:ascii="PT Astra Serif" w:hAnsi="PT Astra Serif"/>
          <w:sz w:val="28"/>
          <w:szCs w:val="28"/>
        </w:rPr>
        <w:t xml:space="preserve">остановлению после текста </w:t>
      </w:r>
      <w:r w:rsidR="005C2840" w:rsidRPr="005E63CB">
        <w:rPr>
          <w:rFonts w:ascii="PT Astra Serif" w:hAnsi="PT Astra Serif" w:cs="Arial"/>
          <w:sz w:val="28"/>
          <w:szCs w:val="28"/>
        </w:rPr>
        <w:t>«О бюджете муниципального образования Каменский район  на 2020 год и на плановый период 2021 и 2022 годов»</w:t>
      </w:r>
      <w:r w:rsidR="005C2840" w:rsidRPr="005E63CB">
        <w:rPr>
          <w:rFonts w:ascii="PT Astra Serif" w:hAnsi="PT Astra Serif"/>
          <w:sz w:val="28"/>
          <w:szCs w:val="28"/>
        </w:rPr>
        <w:t xml:space="preserve">, </w:t>
      </w:r>
      <w:r w:rsidR="005C2840" w:rsidRPr="005E63CB">
        <w:rPr>
          <w:rFonts w:ascii="PT Astra Serif" w:hAnsi="PT Astra Serif" w:cs="Arial"/>
          <w:sz w:val="28"/>
          <w:szCs w:val="28"/>
        </w:rPr>
        <w:t xml:space="preserve">дополнить текстом </w:t>
      </w:r>
      <w:r w:rsidR="008D30F7" w:rsidRPr="005E63CB">
        <w:rPr>
          <w:rFonts w:ascii="PT Astra Serif" w:hAnsi="PT Astra Serif" w:cs="Arial"/>
          <w:sz w:val="28"/>
          <w:szCs w:val="28"/>
        </w:rPr>
        <w:t>«</w:t>
      </w:r>
      <w:r w:rsidR="005C2840" w:rsidRPr="005E63CB">
        <w:rPr>
          <w:rFonts w:ascii="PT Astra Serif" w:hAnsi="PT Astra Serif" w:cs="Arial"/>
          <w:sz w:val="28"/>
          <w:szCs w:val="28"/>
        </w:rPr>
        <w:t>О бюджете муниципального образования Каменский район  на 2023 год и на плановый период 2024 и 2025 годов»</w:t>
      </w:r>
      <w:r w:rsidR="005C2840" w:rsidRPr="005E63CB">
        <w:rPr>
          <w:rFonts w:ascii="PT Astra Serif" w:hAnsi="PT Astra Serif"/>
          <w:sz w:val="28"/>
          <w:szCs w:val="28"/>
        </w:rPr>
        <w:t xml:space="preserve">, и после текста </w:t>
      </w:r>
      <w:r w:rsidR="005C2840" w:rsidRPr="005E63CB">
        <w:rPr>
          <w:rFonts w:ascii="PT Astra Serif" w:hAnsi="PT Astra Serif" w:cs="Arial"/>
          <w:sz w:val="28"/>
          <w:szCs w:val="28"/>
        </w:rPr>
        <w:t>«О бюджете муниципального образования Архангельское Каменского района  на 2020 год и на плановый период</w:t>
      </w:r>
      <w:proofErr w:type="gramEnd"/>
      <w:r w:rsidR="005C2840" w:rsidRPr="005E63CB">
        <w:rPr>
          <w:rFonts w:ascii="PT Astra Serif" w:hAnsi="PT Astra Serif" w:cs="Arial"/>
          <w:sz w:val="28"/>
          <w:szCs w:val="28"/>
        </w:rPr>
        <w:t xml:space="preserve"> 2021 и 2022 годов»</w:t>
      </w:r>
      <w:r w:rsidR="005C2840" w:rsidRPr="005E63CB">
        <w:rPr>
          <w:rFonts w:ascii="PT Astra Serif" w:hAnsi="PT Astra Serif"/>
          <w:sz w:val="28"/>
          <w:szCs w:val="28"/>
        </w:rPr>
        <w:t>, дополнить текстом</w:t>
      </w:r>
      <w:r w:rsidR="008D30F7" w:rsidRPr="005E63CB">
        <w:rPr>
          <w:rFonts w:ascii="PT Astra Serif" w:hAnsi="PT Astra Serif" w:cs="Arial"/>
          <w:sz w:val="28"/>
          <w:szCs w:val="28"/>
        </w:rPr>
        <w:t xml:space="preserve"> </w:t>
      </w:r>
      <w:r w:rsidR="005C2840" w:rsidRPr="005E63CB">
        <w:rPr>
          <w:rFonts w:ascii="PT Astra Serif" w:hAnsi="PT Astra Serif" w:cs="Arial"/>
          <w:sz w:val="28"/>
          <w:szCs w:val="28"/>
        </w:rPr>
        <w:t xml:space="preserve">«О бюджете муниципального образования </w:t>
      </w:r>
      <w:proofErr w:type="gramStart"/>
      <w:r w:rsidR="005C2840" w:rsidRPr="005E63CB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="005C2840" w:rsidRPr="005E63CB">
        <w:rPr>
          <w:rFonts w:ascii="PT Astra Serif" w:hAnsi="PT Astra Serif" w:cs="Arial"/>
          <w:sz w:val="28"/>
          <w:szCs w:val="28"/>
        </w:rPr>
        <w:t xml:space="preserve"> Каменского района  на 2023 год и на плановый период 2024 и 2025 годов»</w:t>
      </w:r>
      <w:r w:rsidR="005C2840" w:rsidRPr="005E63CB">
        <w:rPr>
          <w:rFonts w:ascii="PT Astra Serif" w:hAnsi="PT Astra Serif"/>
          <w:sz w:val="28"/>
          <w:szCs w:val="28"/>
        </w:rPr>
        <w:t>.</w:t>
      </w:r>
    </w:p>
    <w:p w:rsidR="005B101F" w:rsidRPr="005E63CB" w:rsidRDefault="0066450C" w:rsidP="008805C2">
      <w:pPr>
        <w:jc w:val="center"/>
        <w:rPr>
          <w:rFonts w:ascii="PT Astra Serif" w:hAnsi="PT Astra Serif"/>
          <w:b/>
          <w:sz w:val="28"/>
          <w:szCs w:val="28"/>
        </w:rPr>
      </w:pPr>
      <w:r w:rsidRPr="005E63CB">
        <w:rPr>
          <w:rFonts w:ascii="PT Astra Serif" w:hAnsi="PT Astra Serif"/>
          <w:sz w:val="28"/>
          <w:szCs w:val="28"/>
        </w:rPr>
        <w:t>_________________________</w:t>
      </w:r>
    </w:p>
    <w:sectPr w:rsidR="005B101F" w:rsidRPr="005E63CB" w:rsidSect="0006601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70" w:rsidRDefault="00993570" w:rsidP="00A83357">
      <w:r>
        <w:separator/>
      </w:r>
    </w:p>
  </w:endnote>
  <w:endnote w:type="continuationSeparator" w:id="0">
    <w:p w:rsidR="00993570" w:rsidRDefault="00993570" w:rsidP="00A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70" w:rsidRDefault="00993570" w:rsidP="00A83357">
      <w:r>
        <w:separator/>
      </w:r>
    </w:p>
  </w:footnote>
  <w:footnote w:type="continuationSeparator" w:id="0">
    <w:p w:rsidR="00993570" w:rsidRDefault="00993570" w:rsidP="00A83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71569"/>
      <w:docPartObj>
        <w:docPartGallery w:val="Page Numbers (Top of Page)"/>
        <w:docPartUnique/>
      </w:docPartObj>
    </w:sdtPr>
    <w:sdtEndPr/>
    <w:sdtContent>
      <w:p w:rsidR="00066013" w:rsidRDefault="00D406CA">
        <w:pPr>
          <w:pStyle w:val="a8"/>
          <w:jc w:val="center"/>
        </w:pPr>
      </w:p>
    </w:sdtContent>
  </w:sdt>
  <w:p w:rsidR="00066013" w:rsidRDefault="000660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9001"/>
      <w:docPartObj>
        <w:docPartGallery w:val="Page Numbers (Top of Page)"/>
        <w:docPartUnique/>
      </w:docPartObj>
    </w:sdtPr>
    <w:sdtEndPr/>
    <w:sdtContent>
      <w:p w:rsidR="00066013" w:rsidRDefault="000660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CA">
          <w:rPr>
            <w:noProof/>
          </w:rPr>
          <w:t>2</w:t>
        </w:r>
        <w:r>
          <w:fldChar w:fldCharType="end"/>
        </w:r>
      </w:p>
    </w:sdtContent>
  </w:sdt>
  <w:p w:rsidR="00066013" w:rsidRDefault="000660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13" w:rsidRDefault="00066013">
    <w:pPr>
      <w:pStyle w:val="a8"/>
      <w:jc w:val="center"/>
    </w:pPr>
  </w:p>
  <w:p w:rsidR="00066013" w:rsidRDefault="000660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E7BC6"/>
    <w:multiLevelType w:val="hybridMultilevel"/>
    <w:tmpl w:val="67106974"/>
    <w:lvl w:ilvl="0" w:tplc="A6E8AD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438A7"/>
    <w:rsid w:val="00043E0D"/>
    <w:rsid w:val="00066013"/>
    <w:rsid w:val="00081225"/>
    <w:rsid w:val="000952D8"/>
    <w:rsid w:val="000F69CF"/>
    <w:rsid w:val="001166B0"/>
    <w:rsid w:val="00123CB0"/>
    <w:rsid w:val="00167CA3"/>
    <w:rsid w:val="001853EA"/>
    <w:rsid w:val="001B65D4"/>
    <w:rsid w:val="001E071E"/>
    <w:rsid w:val="001E3B10"/>
    <w:rsid w:val="00223A2F"/>
    <w:rsid w:val="00230054"/>
    <w:rsid w:val="00247DA8"/>
    <w:rsid w:val="002E0669"/>
    <w:rsid w:val="002E54A6"/>
    <w:rsid w:val="00367870"/>
    <w:rsid w:val="00393393"/>
    <w:rsid w:val="003B1AB7"/>
    <w:rsid w:val="003E4CD2"/>
    <w:rsid w:val="004459E2"/>
    <w:rsid w:val="004906C1"/>
    <w:rsid w:val="0059593D"/>
    <w:rsid w:val="005B101F"/>
    <w:rsid w:val="005C2840"/>
    <w:rsid w:val="005E4E13"/>
    <w:rsid w:val="005E63CB"/>
    <w:rsid w:val="00634A2A"/>
    <w:rsid w:val="0066450C"/>
    <w:rsid w:val="00674CB9"/>
    <w:rsid w:val="00691B57"/>
    <w:rsid w:val="006C5617"/>
    <w:rsid w:val="007007ED"/>
    <w:rsid w:val="00717D3F"/>
    <w:rsid w:val="007234E4"/>
    <w:rsid w:val="007627F5"/>
    <w:rsid w:val="0079190D"/>
    <w:rsid w:val="0080008D"/>
    <w:rsid w:val="00846ECF"/>
    <w:rsid w:val="00871A56"/>
    <w:rsid w:val="008805C2"/>
    <w:rsid w:val="008901E4"/>
    <w:rsid w:val="0089204B"/>
    <w:rsid w:val="008D00BA"/>
    <w:rsid w:val="008D30F7"/>
    <w:rsid w:val="008F6525"/>
    <w:rsid w:val="00954D1A"/>
    <w:rsid w:val="00955BA3"/>
    <w:rsid w:val="00993570"/>
    <w:rsid w:val="009B6281"/>
    <w:rsid w:val="009D0F00"/>
    <w:rsid w:val="009F3749"/>
    <w:rsid w:val="009F7D29"/>
    <w:rsid w:val="00A226DB"/>
    <w:rsid w:val="00A61709"/>
    <w:rsid w:val="00A83357"/>
    <w:rsid w:val="00AC25A3"/>
    <w:rsid w:val="00B058FA"/>
    <w:rsid w:val="00B40098"/>
    <w:rsid w:val="00B41A24"/>
    <w:rsid w:val="00B605BD"/>
    <w:rsid w:val="00B8612C"/>
    <w:rsid w:val="00C10399"/>
    <w:rsid w:val="00C55B0D"/>
    <w:rsid w:val="00C90300"/>
    <w:rsid w:val="00D20A9F"/>
    <w:rsid w:val="00D23C4F"/>
    <w:rsid w:val="00D2686E"/>
    <w:rsid w:val="00D406CA"/>
    <w:rsid w:val="00DD6169"/>
    <w:rsid w:val="00DF78DC"/>
    <w:rsid w:val="00E01C88"/>
    <w:rsid w:val="00E05190"/>
    <w:rsid w:val="00E42A69"/>
    <w:rsid w:val="00E645AB"/>
    <w:rsid w:val="00E67EF4"/>
    <w:rsid w:val="00E70152"/>
    <w:rsid w:val="00EA349A"/>
    <w:rsid w:val="00EB7FD3"/>
    <w:rsid w:val="00ED720A"/>
    <w:rsid w:val="00F45567"/>
    <w:rsid w:val="00F723B8"/>
    <w:rsid w:val="00FA0996"/>
    <w:rsid w:val="00FB0B9B"/>
    <w:rsid w:val="00FC2D10"/>
    <w:rsid w:val="00FD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7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E645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3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3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65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5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9F7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7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E645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3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3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65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5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9F7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4B72-4AE8-4E3A-A48F-77055A93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3</cp:revision>
  <cp:lastPrinted>2022-11-28T11:14:00Z</cp:lastPrinted>
  <dcterms:created xsi:type="dcterms:W3CDTF">2022-11-28T11:15:00Z</dcterms:created>
  <dcterms:modified xsi:type="dcterms:W3CDTF">2022-11-28T12:41:00Z</dcterms:modified>
</cp:coreProperties>
</file>